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946CA8A" w14:textId="010DCEBE" w:rsidR="000E1521" w:rsidRPr="002B3D65" w:rsidRDefault="000E1521" w:rsidP="002B3D65">
      <w:pPr>
        <w:spacing w:line="240" w:lineRule="auto"/>
        <w:rPr>
          <w:rFonts w:ascii="Calibri" w:hAnsi="Calibri" w:cstheme="majorHAnsi"/>
          <w:i/>
        </w:rPr>
      </w:pPr>
      <w:r w:rsidRPr="002B3D65">
        <w:rPr>
          <w:rFonts w:ascii="Calibri" w:eastAsia="Calibri" w:hAnsi="Calibri" w:cstheme="majorHAnsi"/>
          <w:b/>
          <w:u w:val="single"/>
        </w:rPr>
        <w:t>Unit Essential Question</w:t>
      </w:r>
      <w:r w:rsidRPr="002B3D65">
        <w:rPr>
          <w:rFonts w:ascii="Calibri" w:eastAsia="Calibri" w:hAnsi="Calibri" w:cstheme="majorHAnsi"/>
          <w:b/>
        </w:rPr>
        <w:t xml:space="preserve">: </w:t>
      </w:r>
      <w:r w:rsidR="006D5538" w:rsidRPr="002B3D65">
        <w:rPr>
          <w:rFonts w:ascii="Calibri" w:hAnsi="Calibri" w:cs="Times New Roman"/>
          <w:i/>
        </w:rPr>
        <w:t>How do humans impact organisms around the world and what can we do about it?</w:t>
      </w:r>
    </w:p>
    <w:p w14:paraId="37622422" w14:textId="77777777" w:rsidR="00BA209A" w:rsidRPr="002B3D65" w:rsidRDefault="00BA209A" w:rsidP="002B3D65">
      <w:pPr>
        <w:spacing w:line="240" w:lineRule="auto"/>
        <w:rPr>
          <w:rFonts w:ascii="Calibri" w:eastAsia="Calibri" w:hAnsi="Calibri" w:cs="Calibri"/>
          <w:i/>
        </w:rPr>
      </w:pPr>
    </w:p>
    <w:p w14:paraId="4F980AC6" w14:textId="77777777" w:rsidR="00C84577" w:rsidRPr="002B3D65" w:rsidRDefault="00C84577" w:rsidP="002B3D65">
      <w:pPr>
        <w:tabs>
          <w:tab w:val="left" w:pos="6013"/>
        </w:tabs>
        <w:spacing w:line="240" w:lineRule="auto"/>
        <w:rPr>
          <w:rFonts w:ascii="Calibri" w:eastAsia="Calibri" w:hAnsi="Calibri" w:cs="Calibri"/>
          <w:b/>
          <w:u w:val="single"/>
        </w:rPr>
      </w:pPr>
      <w:r w:rsidRPr="002B3D65">
        <w:rPr>
          <w:rFonts w:ascii="Calibri" w:eastAsia="Calibri" w:hAnsi="Calibri" w:cs="Calibri"/>
          <w:b/>
          <w:u w:val="single"/>
        </w:rPr>
        <w:t>Introduction</w:t>
      </w:r>
    </w:p>
    <w:p w14:paraId="4372F48B" w14:textId="4BDAE6B0" w:rsidR="00C5482A" w:rsidRPr="002B3D65" w:rsidRDefault="00375983" w:rsidP="002B3D65">
      <w:pPr>
        <w:tabs>
          <w:tab w:val="left" w:pos="6013"/>
        </w:tabs>
        <w:spacing w:line="240" w:lineRule="auto"/>
        <w:rPr>
          <w:rFonts w:ascii="Calibri" w:eastAsia="Calibri" w:hAnsi="Calibri" w:cs="Calibri"/>
        </w:rPr>
      </w:pPr>
      <w:r>
        <w:rPr>
          <w:rFonts w:ascii="Calibri" w:eastAsia="Calibri" w:hAnsi="Calibri" w:cs="Calibri"/>
        </w:rPr>
        <w:t>In the last task, students saw evidence that global temperature</w:t>
      </w:r>
      <w:r w:rsidR="0005211E">
        <w:rPr>
          <w:rFonts w:ascii="Calibri" w:eastAsia="Calibri" w:hAnsi="Calibri" w:cs="Calibri"/>
        </w:rPr>
        <w:t>s</w:t>
      </w:r>
      <w:r>
        <w:rPr>
          <w:rFonts w:ascii="Calibri" w:eastAsia="Calibri" w:hAnsi="Calibri" w:cs="Calibri"/>
        </w:rPr>
        <w:t xml:space="preserve"> </w:t>
      </w:r>
      <w:r w:rsidR="0005211E">
        <w:rPr>
          <w:rFonts w:ascii="Calibri" w:eastAsia="Calibri" w:hAnsi="Calibri" w:cs="Calibri"/>
        </w:rPr>
        <w:t>have</w:t>
      </w:r>
      <w:r>
        <w:rPr>
          <w:rFonts w:ascii="Calibri" w:eastAsia="Calibri" w:hAnsi="Calibri" w:cs="Calibri"/>
        </w:rPr>
        <w:t xml:space="preserve"> been </w:t>
      </w:r>
      <w:proofErr w:type="gramStart"/>
      <w:r w:rsidR="00C434A3">
        <w:rPr>
          <w:rFonts w:ascii="Calibri" w:eastAsia="Calibri" w:hAnsi="Calibri" w:cs="Calibri"/>
        </w:rPr>
        <w:t>rising</w:t>
      </w:r>
      <w:proofErr w:type="gramEnd"/>
      <w:r>
        <w:rPr>
          <w:rFonts w:ascii="Calibri" w:eastAsia="Calibri" w:hAnsi="Calibri" w:cs="Calibri"/>
        </w:rPr>
        <w:t xml:space="preserve"> in the past century due to human activity, like the burning of fossil fuels. They also made hypotheses about how these rising temperatures might affect Earth’s environments and various organisms. Before students can explore what rising temperatures means for Earth and its organisms, they need to understand what </w:t>
      </w:r>
      <w:r w:rsidR="00C434A3">
        <w:rPr>
          <w:rFonts w:ascii="Calibri" w:eastAsia="Calibri" w:hAnsi="Calibri" w:cs="Calibri"/>
        </w:rPr>
        <w:t xml:space="preserve">factors influence </w:t>
      </w:r>
      <w:r>
        <w:rPr>
          <w:rFonts w:ascii="Calibri" w:eastAsia="Calibri" w:hAnsi="Calibri" w:cs="Calibri"/>
        </w:rPr>
        <w:t xml:space="preserve">survival </w:t>
      </w:r>
      <w:r w:rsidR="00970989">
        <w:rPr>
          <w:rFonts w:ascii="Calibri" w:eastAsia="Calibri" w:hAnsi="Calibri" w:cs="Calibri"/>
        </w:rPr>
        <w:t xml:space="preserve">and reproduction </w:t>
      </w:r>
      <w:r>
        <w:rPr>
          <w:rFonts w:ascii="Calibri" w:eastAsia="Calibri" w:hAnsi="Calibri" w:cs="Calibri"/>
        </w:rPr>
        <w:t xml:space="preserve">of organisms in the first place. In this task, students will learn about the different animal behaviors and plant structures that help organisms to successfully survive and reproduce. In doing so, they will learn that these characteristics are often interrelated and thus organisms, like bees and flowering plants, rely on each other. This sets the stage </w:t>
      </w:r>
      <w:r w:rsidR="00C434A3">
        <w:rPr>
          <w:rFonts w:ascii="Calibri" w:eastAsia="Calibri" w:hAnsi="Calibri" w:cs="Calibri"/>
        </w:rPr>
        <w:t xml:space="preserve">for the next task where students </w:t>
      </w:r>
      <w:r>
        <w:rPr>
          <w:rFonts w:ascii="Calibri" w:eastAsia="Calibri" w:hAnsi="Calibri" w:cs="Calibri"/>
        </w:rPr>
        <w:t xml:space="preserve">learn how these characteristics are negatively impacted by global warming. By the end of this task, students will be able to describe the specialized </w:t>
      </w:r>
      <w:r w:rsidR="00C434A3">
        <w:rPr>
          <w:rFonts w:ascii="Calibri" w:eastAsia="Calibri" w:hAnsi="Calibri" w:cs="Calibri"/>
        </w:rPr>
        <w:t xml:space="preserve">plant </w:t>
      </w:r>
      <w:r>
        <w:rPr>
          <w:rFonts w:ascii="Calibri" w:eastAsia="Calibri" w:hAnsi="Calibri" w:cs="Calibri"/>
        </w:rPr>
        <w:t xml:space="preserve">structures or </w:t>
      </w:r>
      <w:r w:rsidR="00C434A3">
        <w:rPr>
          <w:rFonts w:ascii="Calibri" w:eastAsia="Calibri" w:hAnsi="Calibri" w:cs="Calibri"/>
        </w:rPr>
        <w:t xml:space="preserve">animal </w:t>
      </w:r>
      <w:r>
        <w:rPr>
          <w:rFonts w:ascii="Calibri" w:eastAsia="Calibri" w:hAnsi="Calibri" w:cs="Calibri"/>
        </w:rPr>
        <w:t>behaviors that help their specific organism survive and reproduce.</w:t>
      </w:r>
    </w:p>
    <w:p w14:paraId="5F266920" w14:textId="77777777" w:rsidR="00734E9E" w:rsidRPr="002B3D65" w:rsidRDefault="00734E9E" w:rsidP="002B3D65">
      <w:pPr>
        <w:spacing w:line="240" w:lineRule="auto"/>
        <w:rPr>
          <w:rFonts w:ascii="Calibri" w:eastAsia="Calibri" w:hAnsi="Calibri" w:cs="Calibri"/>
          <w:b/>
          <w:u w:val="single"/>
        </w:rPr>
      </w:pPr>
    </w:p>
    <w:p w14:paraId="3B780407" w14:textId="77777777" w:rsidR="000E49A4" w:rsidRPr="002B3D65" w:rsidRDefault="000E49A4" w:rsidP="002B3D65">
      <w:pPr>
        <w:spacing w:after="120" w:line="240" w:lineRule="auto"/>
        <w:outlineLvl w:val="0"/>
        <w:rPr>
          <w:rFonts w:ascii="Calibri" w:eastAsia="Calibri" w:hAnsi="Calibri" w:cs="Calibri"/>
          <w:b/>
          <w:u w:val="single"/>
        </w:rPr>
      </w:pPr>
      <w:r w:rsidRPr="002B3D65">
        <w:rPr>
          <w:rFonts w:ascii="Calibri" w:eastAsia="Calibri" w:hAnsi="Calibri" w:cs="Calibri"/>
          <w:b/>
          <w:u w:val="single"/>
        </w:rPr>
        <w:t>Alignment Table</w:t>
      </w:r>
    </w:p>
    <w:tbl>
      <w:tblPr>
        <w:tblpPr w:leftFromText="180" w:rightFromText="180" w:vertAnchor="text" w:tblpX="108" w:tblpY="1"/>
        <w:tblOverlap w:val="neve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430"/>
      </w:tblGrid>
      <w:tr w:rsidR="000E49A4" w:rsidRPr="002B3D65" w14:paraId="4C133833" w14:textId="77777777" w:rsidTr="006E3E54">
        <w:tc>
          <w:tcPr>
            <w:tcW w:w="2880" w:type="dxa"/>
          </w:tcPr>
          <w:p w14:paraId="063F4182" w14:textId="77777777" w:rsidR="000E49A4" w:rsidRPr="002B3D65" w:rsidRDefault="000E49A4" w:rsidP="002B3D65">
            <w:pPr>
              <w:pStyle w:val="Normal11"/>
              <w:spacing w:line="240" w:lineRule="auto"/>
              <w:jc w:val="center"/>
              <w:rPr>
                <w:rFonts w:ascii="Calibri" w:hAnsi="Calibri" w:cs="Calibri"/>
                <w:b/>
              </w:rPr>
            </w:pPr>
            <w:r w:rsidRPr="002B3D65">
              <w:rPr>
                <w:rFonts w:ascii="Calibri" w:hAnsi="Calibri" w:cs="Calibri"/>
                <w:b/>
              </w:rPr>
              <w:t>Performance Expectations</w:t>
            </w:r>
          </w:p>
        </w:tc>
        <w:tc>
          <w:tcPr>
            <w:tcW w:w="2538" w:type="dxa"/>
          </w:tcPr>
          <w:p w14:paraId="43C0DE36" w14:textId="77777777" w:rsidR="000E49A4" w:rsidRPr="002B3D65" w:rsidRDefault="000E49A4" w:rsidP="002B3D65">
            <w:pPr>
              <w:pStyle w:val="Normal11"/>
              <w:spacing w:line="240" w:lineRule="auto"/>
              <w:jc w:val="center"/>
              <w:rPr>
                <w:rFonts w:ascii="Calibri" w:hAnsi="Calibri" w:cs="Calibri"/>
                <w:b/>
              </w:rPr>
            </w:pPr>
            <w:r w:rsidRPr="002B3D65">
              <w:rPr>
                <w:rFonts w:ascii="Calibri" w:hAnsi="Calibri" w:cs="Calibri"/>
                <w:b/>
              </w:rPr>
              <w:t>Science and Engineering Practices</w:t>
            </w:r>
          </w:p>
        </w:tc>
        <w:tc>
          <w:tcPr>
            <w:tcW w:w="2430" w:type="dxa"/>
          </w:tcPr>
          <w:p w14:paraId="59198A1E" w14:textId="77777777" w:rsidR="000E49A4" w:rsidRPr="002B3D65" w:rsidRDefault="000E49A4" w:rsidP="002B3D65">
            <w:pPr>
              <w:pStyle w:val="Normal11"/>
              <w:spacing w:line="240" w:lineRule="auto"/>
              <w:jc w:val="center"/>
              <w:rPr>
                <w:rFonts w:ascii="Calibri" w:hAnsi="Calibri" w:cs="Calibri"/>
                <w:b/>
              </w:rPr>
            </w:pPr>
            <w:r w:rsidRPr="002B3D65">
              <w:rPr>
                <w:rFonts w:ascii="Calibri" w:hAnsi="Calibri" w:cs="Calibri"/>
                <w:b/>
              </w:rPr>
              <w:t>Disciplinary Core Ideas</w:t>
            </w:r>
          </w:p>
        </w:tc>
        <w:tc>
          <w:tcPr>
            <w:tcW w:w="2430" w:type="dxa"/>
          </w:tcPr>
          <w:p w14:paraId="43D48C32" w14:textId="77777777" w:rsidR="000E49A4" w:rsidRPr="002B3D65" w:rsidRDefault="000E49A4" w:rsidP="002B3D65">
            <w:pPr>
              <w:pStyle w:val="Normal11"/>
              <w:spacing w:line="240" w:lineRule="auto"/>
              <w:jc w:val="center"/>
              <w:rPr>
                <w:rFonts w:ascii="Calibri" w:hAnsi="Calibri" w:cs="Calibri"/>
                <w:b/>
              </w:rPr>
            </w:pPr>
            <w:r w:rsidRPr="002B3D65">
              <w:rPr>
                <w:rFonts w:ascii="Calibri" w:hAnsi="Calibri" w:cs="Calibri"/>
                <w:b/>
              </w:rPr>
              <w:t>Crosscutting Concepts</w:t>
            </w:r>
          </w:p>
        </w:tc>
      </w:tr>
      <w:tr w:rsidR="00970989" w:rsidRPr="002B3D65" w14:paraId="4D50DF97" w14:textId="77777777" w:rsidTr="006E3E54">
        <w:tc>
          <w:tcPr>
            <w:tcW w:w="2880" w:type="dxa"/>
          </w:tcPr>
          <w:p w14:paraId="556078C4" w14:textId="1F20BE71" w:rsidR="00970989" w:rsidRPr="00970989" w:rsidRDefault="00970989" w:rsidP="002B3D65">
            <w:pPr>
              <w:spacing w:line="240" w:lineRule="auto"/>
              <w:rPr>
                <w:rFonts w:ascii="Calibri" w:eastAsia="Times New Roman" w:hAnsi="Calibri" w:cs="Times New Roman"/>
              </w:rPr>
            </w:pPr>
            <w:r w:rsidRPr="00970989">
              <w:rPr>
                <w:rFonts w:ascii="Calibri" w:eastAsia="Times New Roman" w:hAnsi="Calibri" w:cs="Times New Roman"/>
                <w:b/>
              </w:rPr>
              <w:t>MS-LS1-4. Use argument based on empirical evidence and scientific reasoning to support an explanation for how characteristic animal behaviors and specialized plant structures affect the probability of successful reproduction of animals and plants respectively.</w:t>
            </w:r>
            <w:r w:rsidRPr="00970989">
              <w:rPr>
                <w:rFonts w:ascii="Calibri" w:eastAsia="Times New Roman" w:hAnsi="Calibri" w:cs="Times New Roman"/>
              </w:rPr>
              <w:t xml:space="preserve"> </w:t>
            </w:r>
            <w:r w:rsidRPr="00970989">
              <w:rPr>
                <w:rFonts w:ascii="Calibri" w:eastAsia="Times New Roman" w:hAnsi="Calibri" w:cs="Times New Roman"/>
                <w:color w:val="FF0000"/>
              </w:rPr>
              <w:t xml:space="preserve">[Clarification Statement: Examples of behaviors that affect the probability of animal reproduction could include nest building to protect young from cold, herding of animals to protect young from predators, and vocalization of animals and colorful plumage to attract mates for breeding. Examples of animal behaviors that affect the probability of plant reproduction could include transferring pollen or seeds, and creating conditions for seed germination and growth. Examples of plant </w:t>
            </w:r>
            <w:r w:rsidRPr="00970989">
              <w:rPr>
                <w:rFonts w:ascii="Calibri" w:eastAsia="Times New Roman" w:hAnsi="Calibri" w:cs="Times New Roman"/>
                <w:color w:val="FF0000"/>
              </w:rPr>
              <w:lastRenderedPageBreak/>
              <w:t>structures could include bright flowers attracting butterflies that transfer pollen, flower nectar and odors that attract insects that transfer pollen, and hard shells on nuts that squirrels bury.]</w:t>
            </w:r>
          </w:p>
        </w:tc>
        <w:tc>
          <w:tcPr>
            <w:tcW w:w="2538" w:type="dxa"/>
          </w:tcPr>
          <w:p w14:paraId="4636B052" w14:textId="77777777" w:rsidR="00970989" w:rsidRPr="00970989" w:rsidRDefault="00970989" w:rsidP="00970989">
            <w:pPr>
              <w:spacing w:line="240" w:lineRule="auto"/>
              <w:rPr>
                <w:rFonts w:ascii="Calibri" w:hAnsi="Calibri" w:cs="Times New Roman"/>
              </w:rPr>
            </w:pPr>
            <w:r w:rsidRPr="00970989">
              <w:rPr>
                <w:rFonts w:ascii="Calibri" w:hAnsi="Calibri" w:cs="Times New Roman"/>
                <w:b/>
              </w:rPr>
              <w:lastRenderedPageBreak/>
              <w:t>Engaging in Argument From Evidence</w:t>
            </w:r>
          </w:p>
          <w:p w14:paraId="3B170744" w14:textId="77777777" w:rsidR="00970989" w:rsidRPr="00970989" w:rsidRDefault="00970989" w:rsidP="00445248">
            <w:pPr>
              <w:numPr>
                <w:ilvl w:val="0"/>
                <w:numId w:val="25"/>
              </w:numPr>
              <w:pBdr>
                <w:top w:val="nil"/>
                <w:left w:val="nil"/>
                <w:bottom w:val="nil"/>
                <w:right w:val="nil"/>
                <w:between w:val="nil"/>
              </w:pBdr>
              <w:spacing w:line="240" w:lineRule="auto"/>
              <w:ind w:left="300"/>
              <w:rPr>
                <w:rFonts w:ascii="Calibri" w:hAnsi="Calibri" w:cs="Times New Roman"/>
              </w:rPr>
            </w:pPr>
            <w:r w:rsidRPr="00970989">
              <w:rPr>
                <w:rFonts w:ascii="Calibri" w:eastAsia="Times New Roman" w:hAnsi="Calibri" w:cs="Times New Roman"/>
              </w:rPr>
              <w:t>Use an oral and written argument supported by empirical evidence and scientific reasoning to support or refute an explanation or a model for a phenomenon or a solution to a problem</w:t>
            </w:r>
            <w:r w:rsidRPr="00970989">
              <w:rPr>
                <w:rFonts w:ascii="Calibri" w:hAnsi="Calibri" w:cs="Times New Roman"/>
              </w:rPr>
              <w:t>.</w:t>
            </w:r>
          </w:p>
          <w:p w14:paraId="7105D4DD" w14:textId="77777777" w:rsidR="00970989" w:rsidRPr="00970989" w:rsidRDefault="00970989" w:rsidP="002B3D65">
            <w:pPr>
              <w:pStyle w:val="Normal11"/>
              <w:spacing w:line="240" w:lineRule="auto"/>
              <w:jc w:val="center"/>
              <w:rPr>
                <w:rFonts w:ascii="Calibri" w:hAnsi="Calibri" w:cs="Calibri"/>
                <w:b/>
              </w:rPr>
            </w:pPr>
          </w:p>
        </w:tc>
        <w:tc>
          <w:tcPr>
            <w:tcW w:w="2430" w:type="dxa"/>
          </w:tcPr>
          <w:p w14:paraId="7D7E8E7F" w14:textId="77777777" w:rsidR="00970989" w:rsidRPr="00970989" w:rsidRDefault="00970989" w:rsidP="00970989">
            <w:pPr>
              <w:spacing w:line="240" w:lineRule="auto"/>
              <w:rPr>
                <w:rFonts w:ascii="Calibri" w:eastAsia="Times New Roman" w:hAnsi="Calibri" w:cs="Times New Roman"/>
                <w:color w:val="333333"/>
              </w:rPr>
            </w:pPr>
            <w:r w:rsidRPr="00970989">
              <w:rPr>
                <w:rFonts w:ascii="Calibri" w:hAnsi="Calibri" w:cs="Times New Roman"/>
                <w:b/>
              </w:rPr>
              <w:t>LS1.B: Growth and Development of Organisms</w:t>
            </w:r>
          </w:p>
          <w:p w14:paraId="7B2D9352" w14:textId="77777777" w:rsidR="00970989" w:rsidRPr="00970989" w:rsidRDefault="00970989" w:rsidP="00445248">
            <w:pPr>
              <w:numPr>
                <w:ilvl w:val="0"/>
                <w:numId w:val="26"/>
              </w:numPr>
              <w:pBdr>
                <w:top w:val="nil"/>
                <w:left w:val="nil"/>
                <w:bottom w:val="nil"/>
                <w:right w:val="nil"/>
                <w:between w:val="nil"/>
              </w:pBdr>
              <w:spacing w:line="240" w:lineRule="auto"/>
              <w:ind w:left="300"/>
              <w:rPr>
                <w:rFonts w:ascii="Calibri" w:hAnsi="Calibri" w:cs="Times New Roman"/>
              </w:rPr>
            </w:pPr>
            <w:r w:rsidRPr="00970989">
              <w:rPr>
                <w:rFonts w:ascii="Calibri" w:eastAsia="Times New Roman" w:hAnsi="Calibri" w:cs="Times New Roman"/>
              </w:rPr>
              <w:t xml:space="preserve">Animals engage in characteristic behaviors that increase the odds of reproduction. </w:t>
            </w:r>
          </w:p>
          <w:p w14:paraId="1E79B44A" w14:textId="77777777" w:rsidR="00970989" w:rsidRPr="00970989" w:rsidRDefault="00970989" w:rsidP="00445248">
            <w:pPr>
              <w:numPr>
                <w:ilvl w:val="0"/>
                <w:numId w:val="26"/>
              </w:numPr>
              <w:pBdr>
                <w:top w:val="nil"/>
                <w:left w:val="nil"/>
                <w:bottom w:val="nil"/>
                <w:right w:val="nil"/>
                <w:between w:val="nil"/>
              </w:pBdr>
              <w:spacing w:line="240" w:lineRule="auto"/>
              <w:ind w:left="300"/>
              <w:rPr>
                <w:rFonts w:ascii="Calibri" w:hAnsi="Calibri" w:cs="Times New Roman"/>
              </w:rPr>
            </w:pPr>
            <w:r w:rsidRPr="00970989">
              <w:rPr>
                <w:rFonts w:ascii="Calibri" w:eastAsia="Times New Roman" w:hAnsi="Calibri" w:cs="Times New Roman"/>
              </w:rPr>
              <w:t xml:space="preserve">Plants reproduce in a variety of ways, sometimes depending on animal behavior and specialized features for reproduction. </w:t>
            </w:r>
          </w:p>
          <w:p w14:paraId="07C41514" w14:textId="03E0C610" w:rsidR="00970989" w:rsidRPr="00970989" w:rsidRDefault="00970989" w:rsidP="002B3D65">
            <w:pPr>
              <w:pBdr>
                <w:top w:val="nil"/>
                <w:left w:val="nil"/>
                <w:bottom w:val="nil"/>
                <w:right w:val="nil"/>
                <w:between w:val="nil"/>
              </w:pBdr>
              <w:spacing w:line="240" w:lineRule="auto"/>
              <w:rPr>
                <w:rFonts w:ascii="Calibri" w:hAnsi="Calibri" w:cs="Times New Roman"/>
                <w:color w:val="333333"/>
              </w:rPr>
            </w:pPr>
          </w:p>
        </w:tc>
        <w:tc>
          <w:tcPr>
            <w:tcW w:w="2430" w:type="dxa"/>
          </w:tcPr>
          <w:p w14:paraId="3E064C55" w14:textId="77777777" w:rsidR="00970989" w:rsidRPr="00970989" w:rsidRDefault="00970989" w:rsidP="00970989">
            <w:pPr>
              <w:spacing w:line="240" w:lineRule="auto"/>
              <w:rPr>
                <w:rFonts w:ascii="Calibri" w:hAnsi="Calibri" w:cs="Times New Roman"/>
                <w:b/>
              </w:rPr>
            </w:pPr>
            <w:r w:rsidRPr="00970989">
              <w:rPr>
                <w:rFonts w:ascii="Calibri" w:hAnsi="Calibri" w:cs="Times New Roman"/>
                <w:b/>
              </w:rPr>
              <w:t>Cause and Effect</w:t>
            </w:r>
          </w:p>
          <w:p w14:paraId="12AB1D5E" w14:textId="77777777" w:rsidR="00970989" w:rsidRPr="00970989" w:rsidRDefault="00970989" w:rsidP="00970989">
            <w:pPr>
              <w:numPr>
                <w:ilvl w:val="0"/>
                <w:numId w:val="7"/>
              </w:numPr>
              <w:pBdr>
                <w:top w:val="nil"/>
                <w:left w:val="nil"/>
                <w:bottom w:val="nil"/>
                <w:right w:val="nil"/>
                <w:between w:val="nil"/>
              </w:pBdr>
              <w:spacing w:line="240" w:lineRule="auto"/>
              <w:ind w:left="300"/>
              <w:rPr>
                <w:rFonts w:ascii="Calibri" w:hAnsi="Calibri" w:cs="Times New Roman"/>
              </w:rPr>
            </w:pPr>
            <w:r w:rsidRPr="00970989">
              <w:rPr>
                <w:rFonts w:ascii="Calibri" w:eastAsia="Times New Roman" w:hAnsi="Calibri" w:cs="Times New Roman"/>
              </w:rPr>
              <w:t>Phenomena may have more than one cause, and some cause and effect relationships in systems can only be described using probability.</w:t>
            </w:r>
          </w:p>
          <w:p w14:paraId="08695E3C" w14:textId="0675B2DA" w:rsidR="00970989" w:rsidRPr="00970989" w:rsidRDefault="00970989" w:rsidP="002B3D65">
            <w:pPr>
              <w:pStyle w:val="NormalWeb"/>
              <w:spacing w:before="0" w:beforeAutospacing="0" w:after="0" w:afterAutospacing="0"/>
              <w:textAlignment w:val="baseline"/>
              <w:rPr>
                <w:rFonts w:ascii="Calibri" w:hAnsi="Calibri" w:cs="Calibri"/>
                <w:b/>
                <w:sz w:val="22"/>
                <w:szCs w:val="22"/>
              </w:rPr>
            </w:pPr>
          </w:p>
        </w:tc>
      </w:tr>
      <w:tr w:rsidR="00A641D5" w:rsidRPr="002B3D65" w14:paraId="0709FCE2" w14:textId="77777777" w:rsidTr="006E3E54">
        <w:tc>
          <w:tcPr>
            <w:tcW w:w="10278" w:type="dxa"/>
            <w:gridSpan w:val="4"/>
          </w:tcPr>
          <w:p w14:paraId="58002F27" w14:textId="3BEB2AC0" w:rsidR="00A641D5" w:rsidRPr="002B3D65" w:rsidRDefault="00A641D5" w:rsidP="002B3D65">
            <w:pPr>
              <w:tabs>
                <w:tab w:val="left" w:pos="6013"/>
              </w:tabs>
              <w:spacing w:line="240" w:lineRule="auto"/>
              <w:rPr>
                <w:rFonts w:ascii="Calibri" w:eastAsia="Calibri" w:hAnsi="Calibri" w:cs="Calibri"/>
                <w:b/>
              </w:rPr>
            </w:pPr>
            <w:r w:rsidRPr="002B3D65">
              <w:rPr>
                <w:rFonts w:ascii="Calibri" w:eastAsia="Calibri" w:hAnsi="Calibri" w:cs="Calibri"/>
                <w:b/>
              </w:rPr>
              <w:lastRenderedPageBreak/>
              <w:t>Equity and Groupwork</w:t>
            </w:r>
          </w:p>
          <w:p w14:paraId="0998F3CD" w14:textId="05065D1F" w:rsidR="00A641D5" w:rsidRDefault="00A641D5"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 xml:space="preserve">Participate </w:t>
            </w:r>
            <w:proofErr w:type="gramStart"/>
            <w:r w:rsidRPr="002B3D65">
              <w:rPr>
                <w:rFonts w:ascii="Calibri" w:eastAsia="Calibri" w:hAnsi="Calibri" w:cs="Calibri"/>
              </w:rPr>
              <w:t>in group</w:t>
            </w:r>
            <w:proofErr w:type="gramEnd"/>
            <w:r w:rsidRPr="002B3D65">
              <w:rPr>
                <w:rFonts w:ascii="Calibri" w:eastAsia="Calibri" w:hAnsi="Calibri" w:cs="Calibri"/>
              </w:rPr>
              <w:t xml:space="preserve"> roles to </w:t>
            </w:r>
            <w:r w:rsidR="00CD227D">
              <w:rPr>
                <w:rFonts w:ascii="Calibri" w:eastAsia="Calibri" w:hAnsi="Calibri" w:cs="Calibri"/>
              </w:rPr>
              <w:t>explore stations.</w:t>
            </w:r>
          </w:p>
          <w:p w14:paraId="27D0D3FE" w14:textId="638DBF4C" w:rsidR="00587E40" w:rsidRPr="002B3D65" w:rsidRDefault="00587E40"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 xml:space="preserve">Discuss </w:t>
            </w:r>
            <w:r w:rsidRPr="00587E40">
              <w:rPr>
                <w:rFonts w:ascii="Calibri" w:eastAsia="Calibri" w:hAnsi="Calibri" w:cs="Calibri"/>
                <w:i/>
              </w:rPr>
              <w:t>Explore</w:t>
            </w:r>
            <w:r>
              <w:rPr>
                <w:rFonts w:ascii="Calibri" w:eastAsia="Calibri" w:hAnsi="Calibri" w:cs="Calibri"/>
              </w:rPr>
              <w:t xml:space="preserve"> evidence as a class to build consensus.</w:t>
            </w:r>
          </w:p>
          <w:p w14:paraId="2696ECDF" w14:textId="1395E59F" w:rsidR="007B2396" w:rsidRPr="00CD227D" w:rsidRDefault="007B2396" w:rsidP="00CD227D">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Share ideas with a partner</w:t>
            </w:r>
            <w:r w:rsidR="00A641D5" w:rsidRPr="002B3D65">
              <w:rPr>
                <w:rFonts w:ascii="Calibri" w:eastAsia="Calibri" w:hAnsi="Calibri" w:cs="Calibri"/>
              </w:rPr>
              <w:t>.</w:t>
            </w:r>
          </w:p>
        </w:tc>
      </w:tr>
      <w:tr w:rsidR="00A641D5" w:rsidRPr="002B3D65" w14:paraId="3866A7FE" w14:textId="77777777" w:rsidTr="006E3E54">
        <w:tc>
          <w:tcPr>
            <w:tcW w:w="10278" w:type="dxa"/>
            <w:gridSpan w:val="4"/>
          </w:tcPr>
          <w:p w14:paraId="2A29117F" w14:textId="77777777" w:rsidR="00A641D5" w:rsidRPr="002B3D65" w:rsidRDefault="00A641D5" w:rsidP="002B3D65">
            <w:pPr>
              <w:tabs>
                <w:tab w:val="left" w:pos="6013"/>
              </w:tabs>
              <w:spacing w:line="240" w:lineRule="auto"/>
              <w:rPr>
                <w:rFonts w:ascii="Calibri" w:eastAsia="Calibri" w:hAnsi="Calibri" w:cs="Calibri"/>
              </w:rPr>
            </w:pPr>
            <w:r w:rsidRPr="002B3D65">
              <w:rPr>
                <w:rFonts w:ascii="Calibri" w:eastAsia="Calibri" w:hAnsi="Calibri" w:cs="Calibri"/>
                <w:b/>
              </w:rPr>
              <w:t>Language</w:t>
            </w:r>
            <w:r w:rsidRPr="002B3D65">
              <w:rPr>
                <w:rFonts w:ascii="Calibri" w:eastAsia="Calibri" w:hAnsi="Calibri" w:cs="Calibri"/>
              </w:rPr>
              <w:t xml:space="preserve"> </w:t>
            </w:r>
          </w:p>
          <w:p w14:paraId="3BD4FD54" w14:textId="1AC4D5A5" w:rsidR="00A641D5" w:rsidRPr="002B3D65" w:rsidRDefault="003D37E5"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Read about new scientific terminology and describe analysis in own words.</w:t>
            </w:r>
          </w:p>
          <w:p w14:paraId="221C72A3" w14:textId="231AD32F" w:rsidR="00A641D5" w:rsidRPr="002B3D65" w:rsidRDefault="003D37E5"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Write an argument</w:t>
            </w:r>
            <w:r w:rsidR="00031DD5">
              <w:rPr>
                <w:rFonts w:ascii="Calibri" w:eastAsia="Calibri" w:hAnsi="Calibri" w:cs="Calibri"/>
              </w:rPr>
              <w:t>, using evidence and scientific reasoning.</w:t>
            </w:r>
          </w:p>
        </w:tc>
      </w:tr>
    </w:tbl>
    <w:p w14:paraId="6035AB54" w14:textId="77777777" w:rsidR="00F67C8B" w:rsidRPr="002B3D65" w:rsidRDefault="00F67C8B" w:rsidP="002B3D65">
      <w:pPr>
        <w:tabs>
          <w:tab w:val="left" w:pos="6013"/>
        </w:tabs>
        <w:spacing w:line="240" w:lineRule="auto"/>
        <w:rPr>
          <w:rFonts w:ascii="Calibri" w:eastAsia="Calibri" w:hAnsi="Calibri" w:cs="Calibri"/>
          <w:b/>
          <w:u w:val="single"/>
        </w:rPr>
      </w:pPr>
    </w:p>
    <w:p w14:paraId="766F3018" w14:textId="1AAFBC04" w:rsidR="00BA209A" w:rsidRPr="002B3D65" w:rsidRDefault="004477D9" w:rsidP="002B3D65">
      <w:pPr>
        <w:spacing w:line="240" w:lineRule="auto"/>
        <w:rPr>
          <w:rFonts w:ascii="Calibri" w:eastAsia="Calibri" w:hAnsi="Calibri" w:cs="Calibri"/>
          <w:b/>
          <w:u w:val="single"/>
        </w:rPr>
      </w:pPr>
      <w:r w:rsidRPr="002B3D65">
        <w:rPr>
          <w:rFonts w:ascii="Calibri" w:eastAsia="Calibri" w:hAnsi="Calibri" w:cs="Calibri"/>
          <w:b/>
          <w:u w:val="single"/>
        </w:rPr>
        <w:t>Learning Goals</w:t>
      </w:r>
    </w:p>
    <w:p w14:paraId="50030CD1" w14:textId="522A174C" w:rsidR="00093C2E" w:rsidRPr="002B3D65" w:rsidRDefault="00093C2E" w:rsidP="002B3D65">
      <w:pPr>
        <w:spacing w:line="240" w:lineRule="auto"/>
        <w:rPr>
          <w:rFonts w:ascii="Calibri" w:hAnsi="Calibri"/>
        </w:rPr>
      </w:pPr>
      <w:r w:rsidRPr="002B3D65">
        <w:rPr>
          <w:rFonts w:ascii="Calibri" w:eastAsia="Calibri" w:hAnsi="Calibri" w:cs="Calibri"/>
        </w:rPr>
        <w:t xml:space="preserve">This learning task </w:t>
      </w:r>
      <w:r w:rsidR="00120E79" w:rsidRPr="002B3D65">
        <w:rPr>
          <w:rFonts w:ascii="Calibri" w:eastAsia="Calibri" w:hAnsi="Calibri" w:cs="Calibri"/>
        </w:rPr>
        <w:t xml:space="preserve">asks students to </w:t>
      </w:r>
      <w:r w:rsidR="00031DD5">
        <w:rPr>
          <w:rFonts w:ascii="Calibri" w:eastAsia="Calibri" w:hAnsi="Calibri" w:cs="Calibri"/>
        </w:rPr>
        <w:t>write an argument supporting the explanation that characteristic plant structures and animal behaviors affect their probability of survival and reproduction</w:t>
      </w:r>
      <w:r w:rsidRPr="002B3D65">
        <w:rPr>
          <w:rFonts w:ascii="Calibri" w:eastAsia="Calibri" w:hAnsi="Calibri" w:cs="Calibri"/>
        </w:rPr>
        <w:t>. More specifically, the purpose is to:</w:t>
      </w:r>
    </w:p>
    <w:p w14:paraId="200F8BAA" w14:textId="258AAEAA" w:rsidR="00093C2E" w:rsidRPr="002B3D65" w:rsidRDefault="00093C2E" w:rsidP="002B3D65">
      <w:pPr>
        <w:pStyle w:val="ListParagraph"/>
        <w:numPr>
          <w:ilvl w:val="0"/>
          <w:numId w:val="1"/>
        </w:numPr>
        <w:spacing w:line="240" w:lineRule="auto"/>
        <w:rPr>
          <w:rFonts w:ascii="Calibri" w:hAnsi="Calibri"/>
        </w:rPr>
      </w:pPr>
      <w:r w:rsidRPr="002B3D65">
        <w:rPr>
          <w:rFonts w:ascii="Calibri" w:eastAsia="Calibri" w:hAnsi="Calibri" w:cs="Calibri"/>
        </w:rPr>
        <w:t xml:space="preserve">Engage prior </w:t>
      </w:r>
      <w:r w:rsidR="000C2B89" w:rsidRPr="002B3D65">
        <w:rPr>
          <w:rFonts w:ascii="Calibri" w:eastAsia="Calibri" w:hAnsi="Calibri" w:cs="Calibri"/>
        </w:rPr>
        <w:t xml:space="preserve">knowledge </w:t>
      </w:r>
      <w:r w:rsidR="000070FF" w:rsidRPr="002B3D65">
        <w:rPr>
          <w:rFonts w:ascii="Calibri" w:eastAsia="Calibri" w:hAnsi="Calibri" w:cs="Calibri"/>
        </w:rPr>
        <w:t xml:space="preserve">of </w:t>
      </w:r>
      <w:r w:rsidR="00031DD5">
        <w:rPr>
          <w:rFonts w:ascii="Calibri" w:eastAsia="Calibri" w:hAnsi="Calibri" w:cs="Calibri"/>
        </w:rPr>
        <w:t xml:space="preserve">pollination to </w:t>
      </w:r>
      <w:r w:rsidR="00407F36">
        <w:rPr>
          <w:rFonts w:ascii="Calibri" w:eastAsia="Calibri" w:hAnsi="Calibri" w:cs="Calibri"/>
        </w:rPr>
        <w:t>try to explain</w:t>
      </w:r>
      <w:r w:rsidR="00031DD5">
        <w:rPr>
          <w:rFonts w:ascii="Calibri" w:eastAsia="Calibri" w:hAnsi="Calibri" w:cs="Calibri"/>
        </w:rPr>
        <w:t xml:space="preserve"> how flowering plants and bees rely on one another</w:t>
      </w:r>
      <w:r w:rsidRPr="002B3D65">
        <w:rPr>
          <w:rFonts w:ascii="Calibri" w:eastAsia="Calibri" w:hAnsi="Calibri" w:cs="Calibri"/>
        </w:rPr>
        <w:t>.</w:t>
      </w:r>
    </w:p>
    <w:p w14:paraId="0F6DB527" w14:textId="3AD38328" w:rsidR="00093C2E" w:rsidRPr="002B3D65" w:rsidRDefault="00120E79" w:rsidP="002B3D65">
      <w:pPr>
        <w:pStyle w:val="ListParagraph"/>
        <w:numPr>
          <w:ilvl w:val="0"/>
          <w:numId w:val="1"/>
        </w:numPr>
        <w:spacing w:line="240" w:lineRule="auto"/>
        <w:rPr>
          <w:rFonts w:ascii="Calibri" w:hAnsi="Calibri"/>
        </w:rPr>
      </w:pPr>
      <w:r w:rsidRPr="002B3D65">
        <w:rPr>
          <w:rFonts w:ascii="Calibri" w:hAnsi="Calibri"/>
        </w:rPr>
        <w:t xml:space="preserve">Explore </w:t>
      </w:r>
      <w:r w:rsidR="00031DD5">
        <w:rPr>
          <w:rFonts w:ascii="Calibri" w:hAnsi="Calibri"/>
        </w:rPr>
        <w:t>examples of animal behaviors and plant structures that affect reproduction</w:t>
      </w:r>
      <w:r w:rsidR="00A56FDF" w:rsidRPr="002B3D65">
        <w:rPr>
          <w:rFonts w:ascii="Calibri" w:hAnsi="Calibri"/>
        </w:rPr>
        <w:t>.</w:t>
      </w:r>
    </w:p>
    <w:p w14:paraId="7ECB5C13" w14:textId="79FFFAD1" w:rsidR="00093C2E" w:rsidRPr="002B3D65" w:rsidRDefault="00031DD5" w:rsidP="002B3D65">
      <w:pPr>
        <w:pStyle w:val="ListParagraph"/>
        <w:numPr>
          <w:ilvl w:val="0"/>
          <w:numId w:val="1"/>
        </w:numPr>
        <w:spacing w:line="240" w:lineRule="auto"/>
        <w:rPr>
          <w:rFonts w:ascii="Calibri" w:hAnsi="Calibri"/>
        </w:rPr>
      </w:pPr>
      <w:r>
        <w:rPr>
          <w:rFonts w:ascii="Calibri" w:hAnsi="Calibri"/>
        </w:rPr>
        <w:t xml:space="preserve">Write an argument explaining how </w:t>
      </w:r>
      <w:r>
        <w:rPr>
          <w:rFonts w:ascii="Calibri" w:eastAsia="Calibri" w:hAnsi="Calibri" w:cs="Calibri"/>
        </w:rPr>
        <w:t xml:space="preserve">flowering plants and bees rely on one another, using evidence from </w:t>
      </w:r>
      <w:r w:rsidR="009A0244">
        <w:rPr>
          <w:rFonts w:ascii="Calibri" w:eastAsia="Calibri" w:hAnsi="Calibri" w:cs="Calibri"/>
        </w:rPr>
        <w:t xml:space="preserve">research </w:t>
      </w:r>
      <w:r>
        <w:rPr>
          <w:rFonts w:ascii="Calibri" w:eastAsia="Calibri" w:hAnsi="Calibri" w:cs="Calibri"/>
        </w:rPr>
        <w:t>stations</w:t>
      </w:r>
      <w:r w:rsidR="00093C2E" w:rsidRPr="002B3D65">
        <w:rPr>
          <w:rFonts w:ascii="Calibri" w:hAnsi="Calibri"/>
        </w:rPr>
        <w:t xml:space="preserve">. </w:t>
      </w:r>
    </w:p>
    <w:p w14:paraId="5A984CF9" w14:textId="46AE69E8" w:rsidR="00093C2E" w:rsidRPr="002B3D65" w:rsidRDefault="00031DD5" w:rsidP="002B3D65">
      <w:pPr>
        <w:pStyle w:val="ListParagraph"/>
        <w:numPr>
          <w:ilvl w:val="0"/>
          <w:numId w:val="1"/>
        </w:numPr>
        <w:spacing w:line="240" w:lineRule="auto"/>
        <w:rPr>
          <w:rFonts w:ascii="Calibri" w:hAnsi="Calibri"/>
        </w:rPr>
      </w:pPr>
      <w:r>
        <w:rPr>
          <w:rFonts w:ascii="Calibri" w:hAnsi="Calibri"/>
        </w:rPr>
        <w:t>Predict what would happen to plants if the bee population continues to decline</w:t>
      </w:r>
      <w:r w:rsidR="00A56FDF" w:rsidRPr="002B3D65">
        <w:rPr>
          <w:rFonts w:ascii="Calibri" w:hAnsi="Calibri"/>
        </w:rPr>
        <w:t>.</w:t>
      </w:r>
    </w:p>
    <w:p w14:paraId="1FCDC0E7" w14:textId="342B0849" w:rsidR="00093C2E" w:rsidRPr="002B3D65" w:rsidRDefault="00093C2E" w:rsidP="002B3D65">
      <w:pPr>
        <w:pStyle w:val="ListParagraph"/>
        <w:numPr>
          <w:ilvl w:val="0"/>
          <w:numId w:val="1"/>
        </w:numPr>
        <w:spacing w:line="240" w:lineRule="auto"/>
        <w:rPr>
          <w:rFonts w:ascii="Calibri" w:hAnsi="Calibri"/>
        </w:rPr>
      </w:pPr>
      <w:r w:rsidRPr="002B3D65">
        <w:rPr>
          <w:rFonts w:ascii="Calibri" w:hAnsi="Calibri"/>
        </w:rPr>
        <w:t>A</w:t>
      </w:r>
      <w:r w:rsidR="00841696" w:rsidRPr="002B3D65">
        <w:rPr>
          <w:rFonts w:ascii="Calibri" w:hAnsi="Calibri"/>
        </w:rPr>
        <w:t xml:space="preserve">pply </w:t>
      </w:r>
      <w:r w:rsidR="00031DD5">
        <w:rPr>
          <w:rFonts w:ascii="Calibri" w:hAnsi="Calibri"/>
        </w:rPr>
        <w:t xml:space="preserve">task </w:t>
      </w:r>
      <w:r w:rsidR="00841696" w:rsidRPr="002B3D65">
        <w:rPr>
          <w:rFonts w:ascii="Calibri" w:hAnsi="Calibri"/>
        </w:rPr>
        <w:t>knowledge</w:t>
      </w:r>
      <w:r w:rsidR="00031DD5">
        <w:rPr>
          <w:rFonts w:ascii="Calibri" w:hAnsi="Calibri"/>
        </w:rPr>
        <w:t xml:space="preserve"> and conduct research as necessary to describe the specific characteristics that help their chosen organism survive and/or reproduce</w:t>
      </w:r>
      <w:r w:rsidR="000C2B89" w:rsidRPr="002B3D65">
        <w:rPr>
          <w:rFonts w:ascii="Calibri" w:hAnsi="Calibri"/>
        </w:rPr>
        <w:t>.</w:t>
      </w:r>
    </w:p>
    <w:p w14:paraId="2AECDB75" w14:textId="5BF7A8E1" w:rsidR="00735814" w:rsidRPr="002B3D65" w:rsidRDefault="00735814" w:rsidP="002B3D65">
      <w:pPr>
        <w:widowControl w:val="0"/>
        <w:spacing w:line="240" w:lineRule="auto"/>
        <w:ind w:right="-20"/>
        <w:rPr>
          <w:rFonts w:ascii="Calibri" w:hAnsi="Calibri" w:cs="Calibri"/>
        </w:rPr>
      </w:pPr>
    </w:p>
    <w:p w14:paraId="546016BD" w14:textId="0A72E977" w:rsidR="00C84577" w:rsidRPr="002B3D65" w:rsidRDefault="00093C2E" w:rsidP="002B3D65">
      <w:pPr>
        <w:tabs>
          <w:tab w:val="left" w:pos="6013"/>
        </w:tabs>
        <w:spacing w:line="240" w:lineRule="auto"/>
        <w:rPr>
          <w:rFonts w:ascii="Calibri" w:hAnsi="Calibri" w:cs="Calibri"/>
        </w:rPr>
      </w:pPr>
      <w:r w:rsidRPr="002B3D65">
        <w:rPr>
          <w:rFonts w:ascii="Calibri" w:eastAsia="Calibri" w:hAnsi="Calibri" w:cs="Calibri"/>
          <w:b/>
          <w:u w:val="single"/>
        </w:rPr>
        <w:t xml:space="preserve">Content </w:t>
      </w:r>
      <w:r w:rsidR="00C84577" w:rsidRPr="002B3D65">
        <w:rPr>
          <w:rFonts w:ascii="Calibri" w:eastAsia="Calibri" w:hAnsi="Calibri" w:cs="Calibri"/>
          <w:b/>
          <w:u w:val="single"/>
        </w:rPr>
        <w:t>Background</w:t>
      </w:r>
      <w:r w:rsidRPr="002B3D65">
        <w:rPr>
          <w:rFonts w:ascii="Calibri" w:eastAsia="Calibri" w:hAnsi="Calibri" w:cs="Calibri"/>
          <w:b/>
          <w:u w:val="single"/>
        </w:rPr>
        <w:t xml:space="preserve"> for Teachers</w:t>
      </w:r>
    </w:p>
    <w:p w14:paraId="459E076D" w14:textId="19321433" w:rsidR="007B2396" w:rsidRPr="002B3D65" w:rsidRDefault="00EE63BC" w:rsidP="002B3D65">
      <w:pPr>
        <w:spacing w:line="240" w:lineRule="auto"/>
        <w:ind w:right="-36"/>
        <w:rPr>
          <w:rFonts w:ascii="Calibri" w:hAnsi="Calibri" w:cs="Calibri"/>
          <w:color w:val="000000" w:themeColor="text1"/>
        </w:rPr>
      </w:pPr>
      <w:r w:rsidRPr="002B3D65">
        <w:rPr>
          <w:rFonts w:ascii="Calibri" w:eastAsia="Calibri" w:hAnsi="Calibri" w:cs="Calibri"/>
        </w:rPr>
        <w:tab/>
        <w:t>In this task, students</w:t>
      </w:r>
      <w:r w:rsidR="00C42E3D">
        <w:rPr>
          <w:rFonts w:ascii="Calibri" w:eastAsia="Calibri" w:hAnsi="Calibri" w:cs="Calibri"/>
        </w:rPr>
        <w:t xml:space="preserve"> explore plant structures and animal behaviors that help organisms survive and reproduce</w:t>
      </w:r>
      <w:r w:rsidR="007B2396" w:rsidRPr="002B3D65">
        <w:rPr>
          <w:rFonts w:ascii="Calibri" w:hAnsi="Calibri" w:cs="Calibri"/>
          <w:color w:val="000000" w:themeColor="text1"/>
        </w:rPr>
        <w:t>.</w:t>
      </w:r>
      <w:r w:rsidR="00C42E3D">
        <w:rPr>
          <w:rFonts w:ascii="Calibri" w:hAnsi="Calibri" w:cs="Calibri"/>
          <w:color w:val="000000" w:themeColor="text1"/>
        </w:rPr>
        <w:t xml:space="preserve"> While there are many different examples of these characteristics (see PE Clarification Statement), we specifically chose nesting, migration, bright flowers, and sex pheromones because these examples are also currently affected by global warming in the organisms we focus on in this task. These effects will be explored in Task 3. By selecting these particular plant structures and animal behaviors, and the corresponding organisms, we </w:t>
      </w:r>
      <w:r w:rsidR="009A0244">
        <w:rPr>
          <w:rFonts w:ascii="Calibri" w:hAnsi="Calibri" w:cs="Calibri"/>
          <w:color w:val="000000" w:themeColor="text1"/>
        </w:rPr>
        <w:t xml:space="preserve">help to </w:t>
      </w:r>
      <w:r w:rsidR="00C42E3D">
        <w:rPr>
          <w:rFonts w:ascii="Calibri" w:hAnsi="Calibri" w:cs="Calibri"/>
          <w:color w:val="000000" w:themeColor="text1"/>
        </w:rPr>
        <w:t xml:space="preserve">ensure a </w:t>
      </w:r>
      <w:r w:rsidR="009A0244">
        <w:rPr>
          <w:rFonts w:ascii="Calibri" w:hAnsi="Calibri" w:cs="Calibri"/>
          <w:color w:val="000000" w:themeColor="text1"/>
        </w:rPr>
        <w:t xml:space="preserve">more </w:t>
      </w:r>
      <w:r w:rsidR="00C42E3D">
        <w:rPr>
          <w:rFonts w:ascii="Calibri" w:hAnsi="Calibri" w:cs="Calibri"/>
          <w:color w:val="000000" w:themeColor="text1"/>
        </w:rPr>
        <w:t>cohesive storyline connect</w:t>
      </w:r>
      <w:r w:rsidR="009A0244">
        <w:rPr>
          <w:rFonts w:ascii="Calibri" w:hAnsi="Calibri" w:cs="Calibri"/>
          <w:color w:val="000000" w:themeColor="text1"/>
        </w:rPr>
        <w:t>ing</w:t>
      </w:r>
      <w:r w:rsidR="00C42E3D">
        <w:rPr>
          <w:rFonts w:ascii="Calibri" w:hAnsi="Calibri" w:cs="Calibri"/>
          <w:color w:val="000000" w:themeColor="text1"/>
        </w:rPr>
        <w:t xml:space="preserve"> this PE to global warming and potential solutions to minimize </w:t>
      </w:r>
      <w:r w:rsidR="009A0244">
        <w:rPr>
          <w:rFonts w:ascii="Calibri" w:hAnsi="Calibri" w:cs="Calibri"/>
          <w:color w:val="000000" w:themeColor="text1"/>
        </w:rPr>
        <w:t xml:space="preserve">detrimental </w:t>
      </w:r>
      <w:r w:rsidR="00C42E3D">
        <w:rPr>
          <w:rFonts w:ascii="Calibri" w:hAnsi="Calibri" w:cs="Calibri"/>
          <w:color w:val="000000" w:themeColor="text1"/>
        </w:rPr>
        <w:t>human impact.</w:t>
      </w:r>
    </w:p>
    <w:p w14:paraId="7DE99494" w14:textId="77777777" w:rsidR="007C0A22" w:rsidRPr="002B3D65" w:rsidRDefault="007C0A22" w:rsidP="002B3D65">
      <w:pPr>
        <w:spacing w:line="240" w:lineRule="auto"/>
        <w:ind w:right="-36"/>
        <w:rPr>
          <w:rFonts w:ascii="Calibri" w:hAnsi="Calibri"/>
        </w:rPr>
      </w:pPr>
    </w:p>
    <w:p w14:paraId="6853BFCE" w14:textId="785AD1A1" w:rsidR="007C0A22" w:rsidRPr="002B3D65" w:rsidRDefault="00555A7D" w:rsidP="002B3D65">
      <w:pPr>
        <w:spacing w:line="240" w:lineRule="auto"/>
        <w:ind w:right="-36"/>
        <w:rPr>
          <w:rFonts w:ascii="Calibri" w:hAnsi="Calibri"/>
        </w:rPr>
      </w:pPr>
      <w:r>
        <w:rPr>
          <w:rFonts w:ascii="Calibri" w:hAnsi="Calibri"/>
        </w:rPr>
        <w:tab/>
        <w:t xml:space="preserve">Each of the plant structures and animal behaviors students explore has some effect on the probability of successful reproduction for those organisms. </w:t>
      </w:r>
      <w:r w:rsidR="009A0244">
        <w:rPr>
          <w:rFonts w:ascii="Calibri" w:hAnsi="Calibri"/>
        </w:rPr>
        <w:t>With the</w:t>
      </w:r>
      <w:r>
        <w:rPr>
          <w:rFonts w:ascii="Calibri" w:hAnsi="Calibri"/>
        </w:rPr>
        <w:t xml:space="preserve"> bee and the flowering plant, students will find that often times, animal behaviors play a role in likelihood of successful reproduction in plants, and vice versa. In the next task, students will find that these relationships creat</w:t>
      </w:r>
      <w:r w:rsidR="009A0244">
        <w:rPr>
          <w:rFonts w:ascii="Calibri" w:hAnsi="Calibri"/>
        </w:rPr>
        <w:t>e</w:t>
      </w:r>
      <w:r>
        <w:rPr>
          <w:rFonts w:ascii="Calibri" w:hAnsi="Calibri"/>
        </w:rPr>
        <w:t xml:space="preserve"> a cascade of </w:t>
      </w:r>
      <w:r w:rsidR="009A0244">
        <w:rPr>
          <w:rFonts w:ascii="Calibri" w:hAnsi="Calibri"/>
        </w:rPr>
        <w:t xml:space="preserve">downstream </w:t>
      </w:r>
      <w:r>
        <w:rPr>
          <w:rFonts w:ascii="Calibri" w:hAnsi="Calibri"/>
        </w:rPr>
        <w:t>effects as organisms respond to global warming.</w:t>
      </w:r>
    </w:p>
    <w:p w14:paraId="26F9CE2F" w14:textId="77777777" w:rsidR="00F10E15" w:rsidRPr="002B3D65" w:rsidRDefault="00F10E15" w:rsidP="002B3D65">
      <w:pPr>
        <w:tabs>
          <w:tab w:val="left" w:pos="6732"/>
        </w:tabs>
        <w:spacing w:line="240" w:lineRule="auto"/>
        <w:ind w:right="1058"/>
        <w:rPr>
          <w:rFonts w:ascii="Calibri" w:hAnsi="Calibri"/>
        </w:rPr>
      </w:pPr>
    </w:p>
    <w:p w14:paraId="7680110F" w14:textId="4DD6C8E0" w:rsidR="00F47455" w:rsidRDefault="003C590D" w:rsidP="002B3D65">
      <w:pPr>
        <w:tabs>
          <w:tab w:val="left" w:pos="720"/>
          <w:tab w:val="left" w:pos="6732"/>
        </w:tabs>
        <w:spacing w:line="240" w:lineRule="auto"/>
        <w:ind w:right="-36"/>
        <w:rPr>
          <w:rFonts w:ascii="Calibri" w:hAnsi="Calibri"/>
        </w:rPr>
      </w:pPr>
      <w:r w:rsidRPr="002B3D65">
        <w:rPr>
          <w:rFonts w:ascii="Calibri" w:hAnsi="Calibri"/>
        </w:rPr>
        <w:lastRenderedPageBreak/>
        <w:tab/>
      </w:r>
      <w:r w:rsidR="00555A7D">
        <w:rPr>
          <w:rFonts w:ascii="Calibri" w:hAnsi="Calibri"/>
        </w:rPr>
        <w:t xml:space="preserve">For information on these specific characteristics, see the </w:t>
      </w:r>
      <w:r w:rsidR="00555A7D">
        <w:rPr>
          <w:rFonts w:ascii="Calibri" w:hAnsi="Calibri"/>
          <w:i/>
        </w:rPr>
        <w:t>Explore</w:t>
      </w:r>
      <w:r w:rsidR="00555A7D">
        <w:rPr>
          <w:rFonts w:ascii="Calibri" w:hAnsi="Calibri"/>
        </w:rPr>
        <w:t xml:space="preserve"> station cards, as well as the associated sources listed in the Culminating Project Teacher Version</w:t>
      </w:r>
      <w:r w:rsidRPr="002B3D65">
        <w:rPr>
          <w:rFonts w:ascii="Calibri" w:hAnsi="Calibri"/>
        </w:rPr>
        <w:t xml:space="preserve">. </w:t>
      </w:r>
    </w:p>
    <w:p w14:paraId="4F29170E" w14:textId="77777777" w:rsidR="00587E40" w:rsidRDefault="00587E40" w:rsidP="002B3D65">
      <w:pPr>
        <w:tabs>
          <w:tab w:val="left" w:pos="6013"/>
        </w:tabs>
        <w:spacing w:line="240" w:lineRule="auto"/>
        <w:rPr>
          <w:rFonts w:ascii="Calibri" w:eastAsia="Calibri" w:hAnsi="Calibri" w:cs="Calibri"/>
          <w:b/>
          <w:u w:val="single"/>
        </w:rPr>
      </w:pPr>
    </w:p>
    <w:p w14:paraId="137144AA" w14:textId="37EC8B4C" w:rsidR="00C84577" w:rsidRPr="002B3D65" w:rsidRDefault="00C84577" w:rsidP="002B3D65">
      <w:pPr>
        <w:tabs>
          <w:tab w:val="left" w:pos="6013"/>
        </w:tabs>
        <w:spacing w:line="240" w:lineRule="auto"/>
        <w:rPr>
          <w:rFonts w:ascii="Calibri" w:hAnsi="Calibri" w:cs="Calibri"/>
        </w:rPr>
      </w:pPr>
      <w:r w:rsidRPr="002B3D65">
        <w:rPr>
          <w:rFonts w:ascii="Calibri" w:eastAsia="Calibri" w:hAnsi="Calibri" w:cs="Calibri"/>
          <w:b/>
          <w:u w:val="single"/>
        </w:rPr>
        <w:t>Academic Vocabulary</w:t>
      </w:r>
    </w:p>
    <w:p w14:paraId="0DDBE9E3" w14:textId="057A2F03" w:rsidR="00555A7D"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Animal Behavior</w:t>
      </w:r>
    </w:p>
    <w:p w14:paraId="48A856A5" w14:textId="3B6A4601" w:rsidR="00555A7D"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Plant Structure</w:t>
      </w:r>
    </w:p>
    <w:p w14:paraId="0C57B449" w14:textId="4F0171DE" w:rsidR="00555A7D"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Reproduce/Reproduction</w:t>
      </w:r>
    </w:p>
    <w:p w14:paraId="236C035D" w14:textId="5E01457E" w:rsidR="000070FF" w:rsidRPr="002B3D65"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Nesting</w:t>
      </w:r>
    </w:p>
    <w:p w14:paraId="06D744EA" w14:textId="6585B2E5" w:rsidR="007C0A22" w:rsidRPr="002B3D65"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Offspring</w:t>
      </w:r>
    </w:p>
    <w:p w14:paraId="0B7B7A49" w14:textId="36BE4582" w:rsidR="007C0A22" w:rsidRPr="002B3D65"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Predators</w:t>
      </w:r>
    </w:p>
    <w:p w14:paraId="28D79F9C" w14:textId="1ACFDE36" w:rsidR="007C0A22" w:rsidRPr="002B3D65"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Migration</w:t>
      </w:r>
    </w:p>
    <w:p w14:paraId="3A2FC0CA" w14:textId="1F135840" w:rsidR="007C0A22"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Habitat</w:t>
      </w:r>
    </w:p>
    <w:p w14:paraId="442D4A85" w14:textId="3C9F6AF0" w:rsidR="009A0244" w:rsidRPr="002B3D65" w:rsidRDefault="009A0244"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Abundance</w:t>
      </w:r>
    </w:p>
    <w:p w14:paraId="580F125B" w14:textId="55C52F7C" w:rsidR="007C0A22" w:rsidRPr="002B3D65"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Breed</w:t>
      </w:r>
    </w:p>
    <w:p w14:paraId="125180D2" w14:textId="65D278EE" w:rsidR="007C0A22"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Pollen</w:t>
      </w:r>
    </w:p>
    <w:p w14:paraId="5123CF3F" w14:textId="0D171CEA" w:rsidR="00555A7D"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Pollination</w:t>
      </w:r>
    </w:p>
    <w:p w14:paraId="56762285" w14:textId="4ABCF341" w:rsidR="00555A7D"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Adapt</w:t>
      </w:r>
    </w:p>
    <w:p w14:paraId="4DCCF1EF" w14:textId="67FA6586" w:rsidR="00555A7D"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Sex Pheromone</w:t>
      </w:r>
    </w:p>
    <w:p w14:paraId="4A6A3830" w14:textId="0C15A897" w:rsidR="00555A7D" w:rsidRPr="002B3D65" w:rsidRDefault="00555A7D" w:rsidP="002B3D65">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Mimic</w:t>
      </w:r>
    </w:p>
    <w:p w14:paraId="443C6E02" w14:textId="77777777" w:rsidR="00C84577" w:rsidRPr="002B3D65" w:rsidRDefault="00C84577" w:rsidP="002B3D65">
      <w:pPr>
        <w:tabs>
          <w:tab w:val="left" w:pos="6013"/>
        </w:tabs>
        <w:spacing w:line="240" w:lineRule="auto"/>
        <w:rPr>
          <w:rFonts w:ascii="Calibri" w:eastAsia="Calibri" w:hAnsi="Calibri" w:cs="Calibri"/>
          <w:highlight w:val="yellow"/>
        </w:rPr>
      </w:pPr>
    </w:p>
    <w:p w14:paraId="5D551958" w14:textId="77777777" w:rsidR="00C84577" w:rsidRPr="002B3D65" w:rsidRDefault="00C84577" w:rsidP="002B3D65">
      <w:pPr>
        <w:tabs>
          <w:tab w:val="left" w:pos="6013"/>
        </w:tabs>
        <w:spacing w:line="240" w:lineRule="auto"/>
        <w:rPr>
          <w:rFonts w:ascii="Calibri" w:eastAsia="Calibri" w:hAnsi="Calibri" w:cs="Calibri"/>
          <w:b/>
          <w:u w:val="single"/>
        </w:rPr>
      </w:pPr>
      <w:r w:rsidRPr="002B3D65">
        <w:rPr>
          <w:rFonts w:ascii="Calibri" w:eastAsia="Calibri" w:hAnsi="Calibri" w:cs="Calibri"/>
          <w:b/>
          <w:u w:val="single"/>
        </w:rPr>
        <w:t>Time Needed (Based on 45-Minute Periods)</w:t>
      </w:r>
    </w:p>
    <w:p w14:paraId="0FCE6394" w14:textId="486ABAEA" w:rsidR="00093C2E" w:rsidRPr="002B3D65" w:rsidRDefault="007C0A22" w:rsidP="002B3D65">
      <w:pPr>
        <w:tabs>
          <w:tab w:val="left" w:pos="6013"/>
        </w:tabs>
        <w:spacing w:line="240" w:lineRule="auto"/>
        <w:rPr>
          <w:rFonts w:ascii="Calibri" w:hAnsi="Calibri"/>
        </w:rPr>
      </w:pPr>
      <w:r w:rsidRPr="002B3D65">
        <w:rPr>
          <w:rFonts w:ascii="Calibri" w:hAnsi="Calibri"/>
        </w:rPr>
        <w:t>4</w:t>
      </w:r>
      <w:r w:rsidR="00093C2E" w:rsidRPr="002B3D65">
        <w:rPr>
          <w:rFonts w:ascii="Calibri" w:hAnsi="Calibri"/>
        </w:rPr>
        <w:t xml:space="preserve"> Days</w:t>
      </w:r>
    </w:p>
    <w:p w14:paraId="5F05E655" w14:textId="18F1CB64" w:rsidR="00805A5D" w:rsidRPr="002B3D65" w:rsidRDefault="00805A5D" w:rsidP="002B3D65">
      <w:pPr>
        <w:pStyle w:val="ListParagraph"/>
        <w:numPr>
          <w:ilvl w:val="0"/>
          <w:numId w:val="2"/>
        </w:numPr>
        <w:tabs>
          <w:tab w:val="left" w:pos="6013"/>
        </w:tabs>
        <w:spacing w:line="240" w:lineRule="auto"/>
        <w:rPr>
          <w:rFonts w:ascii="Calibri" w:hAnsi="Calibri"/>
        </w:rPr>
      </w:pPr>
      <w:r w:rsidRPr="002B3D65">
        <w:rPr>
          <w:rFonts w:ascii="Calibri" w:hAnsi="Calibri"/>
        </w:rPr>
        <w:t>Engage: 0.5 period</w:t>
      </w:r>
    </w:p>
    <w:p w14:paraId="7BCEE2A7" w14:textId="32937693" w:rsidR="00093C2E" w:rsidRPr="002B3D65" w:rsidRDefault="00093C2E" w:rsidP="002B3D65">
      <w:pPr>
        <w:pStyle w:val="ListParagraph"/>
        <w:numPr>
          <w:ilvl w:val="0"/>
          <w:numId w:val="2"/>
        </w:numPr>
        <w:tabs>
          <w:tab w:val="left" w:pos="6013"/>
        </w:tabs>
        <w:spacing w:line="240" w:lineRule="auto"/>
        <w:rPr>
          <w:rFonts w:ascii="Calibri" w:hAnsi="Calibri"/>
        </w:rPr>
      </w:pPr>
      <w:r w:rsidRPr="002B3D65">
        <w:rPr>
          <w:rFonts w:ascii="Calibri" w:hAnsi="Calibri"/>
        </w:rPr>
        <w:t>Explore</w:t>
      </w:r>
      <w:r w:rsidR="00555A7D">
        <w:rPr>
          <w:rFonts w:ascii="Calibri" w:hAnsi="Calibri"/>
        </w:rPr>
        <w:t>: 1</w:t>
      </w:r>
      <w:r w:rsidR="00805A5D" w:rsidRPr="002B3D65">
        <w:rPr>
          <w:rFonts w:ascii="Calibri" w:hAnsi="Calibri"/>
        </w:rPr>
        <w:t xml:space="preserve"> </w:t>
      </w:r>
      <w:r w:rsidR="004D277F" w:rsidRPr="002B3D65">
        <w:rPr>
          <w:rFonts w:ascii="Calibri" w:hAnsi="Calibri"/>
        </w:rPr>
        <w:t>period</w:t>
      </w:r>
      <w:r w:rsidR="007C0A22" w:rsidRPr="002B3D65">
        <w:rPr>
          <w:rFonts w:ascii="Calibri" w:hAnsi="Calibri"/>
        </w:rPr>
        <w:t>s</w:t>
      </w:r>
    </w:p>
    <w:p w14:paraId="2D5F9A6F" w14:textId="3E252C33" w:rsidR="00093C2E" w:rsidRPr="002B3D65" w:rsidRDefault="00555A7D" w:rsidP="002B3D65">
      <w:pPr>
        <w:pStyle w:val="ListParagraph"/>
        <w:numPr>
          <w:ilvl w:val="0"/>
          <w:numId w:val="2"/>
        </w:numPr>
        <w:tabs>
          <w:tab w:val="left" w:pos="6013"/>
        </w:tabs>
        <w:spacing w:line="240" w:lineRule="auto"/>
        <w:rPr>
          <w:rFonts w:ascii="Calibri" w:hAnsi="Calibri"/>
        </w:rPr>
      </w:pPr>
      <w:r>
        <w:rPr>
          <w:rFonts w:ascii="Calibri" w:hAnsi="Calibri"/>
        </w:rPr>
        <w:t>Explain: 1</w:t>
      </w:r>
      <w:r w:rsidR="00A65A19" w:rsidRPr="002B3D65">
        <w:rPr>
          <w:rFonts w:ascii="Calibri" w:hAnsi="Calibri"/>
        </w:rPr>
        <w:t xml:space="preserve"> </w:t>
      </w:r>
      <w:r w:rsidR="00093C2E" w:rsidRPr="002B3D65">
        <w:rPr>
          <w:rFonts w:ascii="Calibri" w:hAnsi="Calibri"/>
        </w:rPr>
        <w:t>period</w:t>
      </w:r>
    </w:p>
    <w:p w14:paraId="47B450DE" w14:textId="23CA1FB0" w:rsidR="00093C2E" w:rsidRPr="002B3D65" w:rsidRDefault="004D277F" w:rsidP="002B3D65">
      <w:pPr>
        <w:pStyle w:val="ListParagraph"/>
        <w:numPr>
          <w:ilvl w:val="0"/>
          <w:numId w:val="2"/>
        </w:numPr>
        <w:tabs>
          <w:tab w:val="left" w:pos="6013"/>
        </w:tabs>
        <w:spacing w:line="240" w:lineRule="auto"/>
        <w:rPr>
          <w:rFonts w:ascii="Calibri" w:hAnsi="Calibri"/>
        </w:rPr>
      </w:pPr>
      <w:r w:rsidRPr="002B3D65">
        <w:rPr>
          <w:rFonts w:ascii="Calibri" w:hAnsi="Calibri"/>
        </w:rPr>
        <w:t xml:space="preserve">Elaborate: </w:t>
      </w:r>
      <w:r w:rsidR="007C0A22" w:rsidRPr="002B3D65">
        <w:rPr>
          <w:rFonts w:ascii="Calibri" w:hAnsi="Calibri"/>
        </w:rPr>
        <w:t>0.5</w:t>
      </w:r>
      <w:r w:rsidR="00805A5D" w:rsidRPr="002B3D65">
        <w:rPr>
          <w:rFonts w:ascii="Calibri" w:hAnsi="Calibri"/>
        </w:rPr>
        <w:t xml:space="preserve"> period</w:t>
      </w:r>
    </w:p>
    <w:p w14:paraId="6B8F257E" w14:textId="77777777" w:rsidR="00093C2E" w:rsidRPr="002B3D65" w:rsidRDefault="00093C2E" w:rsidP="002B3D65">
      <w:pPr>
        <w:pStyle w:val="ListParagraph"/>
        <w:numPr>
          <w:ilvl w:val="0"/>
          <w:numId w:val="2"/>
        </w:numPr>
        <w:tabs>
          <w:tab w:val="left" w:pos="6013"/>
        </w:tabs>
        <w:spacing w:line="240" w:lineRule="auto"/>
        <w:rPr>
          <w:rFonts w:ascii="Calibri" w:hAnsi="Calibri"/>
        </w:rPr>
      </w:pPr>
      <w:r w:rsidRPr="002B3D65">
        <w:rPr>
          <w:rFonts w:ascii="Calibri" w:hAnsi="Calibri"/>
        </w:rPr>
        <w:t>Evaluate and Reflection: 1 period</w:t>
      </w:r>
    </w:p>
    <w:p w14:paraId="26CC6940" w14:textId="77777777" w:rsidR="00C33835" w:rsidRPr="002B3D65" w:rsidRDefault="00C33835" w:rsidP="002B3D65">
      <w:pPr>
        <w:tabs>
          <w:tab w:val="left" w:pos="6013"/>
        </w:tabs>
        <w:spacing w:line="240" w:lineRule="auto"/>
        <w:rPr>
          <w:rFonts w:ascii="Calibri" w:eastAsia="Calibri" w:hAnsi="Calibri" w:cs="Calibri"/>
          <w:b/>
          <w:u w:val="single"/>
        </w:rPr>
      </w:pPr>
    </w:p>
    <w:p w14:paraId="5039C144" w14:textId="77777777" w:rsidR="00C84577" w:rsidRPr="002B3D65" w:rsidRDefault="00C84577" w:rsidP="002B3D65">
      <w:pPr>
        <w:tabs>
          <w:tab w:val="left" w:pos="6013"/>
        </w:tabs>
        <w:spacing w:line="240" w:lineRule="auto"/>
        <w:rPr>
          <w:rFonts w:ascii="Calibri" w:hAnsi="Calibri" w:cs="Calibri"/>
        </w:rPr>
      </w:pPr>
      <w:r w:rsidRPr="002B3D65">
        <w:rPr>
          <w:rFonts w:ascii="Calibri" w:eastAsia="Calibri" w:hAnsi="Calibri" w:cs="Calibri"/>
          <w:b/>
          <w:u w:val="single"/>
        </w:rPr>
        <w:t>Materials</w:t>
      </w:r>
    </w:p>
    <w:p w14:paraId="63EE3EBE" w14:textId="137795F7" w:rsidR="00C84577" w:rsidRPr="002B3D65" w:rsidRDefault="007C0A22" w:rsidP="002B3D65">
      <w:pPr>
        <w:pStyle w:val="ListParagraph"/>
        <w:numPr>
          <w:ilvl w:val="0"/>
          <w:numId w:val="3"/>
        </w:numPr>
        <w:tabs>
          <w:tab w:val="left" w:pos="6013"/>
        </w:tabs>
        <w:spacing w:line="240" w:lineRule="auto"/>
        <w:rPr>
          <w:rFonts w:ascii="Calibri" w:eastAsia="Calibri" w:hAnsi="Calibri" w:cs="Calibri"/>
        </w:rPr>
      </w:pPr>
      <w:r w:rsidRPr="002B3D65">
        <w:rPr>
          <w:rFonts w:ascii="Calibri" w:eastAsia="Calibri" w:hAnsi="Calibri" w:cs="Calibri"/>
        </w:rPr>
        <w:t>Unit 4</w:t>
      </w:r>
      <w:r w:rsidR="00555A7D">
        <w:rPr>
          <w:rFonts w:ascii="Calibri" w:eastAsia="Calibri" w:hAnsi="Calibri" w:cs="Calibri"/>
        </w:rPr>
        <w:t>, Task 2</w:t>
      </w:r>
      <w:r w:rsidR="00C84577" w:rsidRPr="002B3D65">
        <w:rPr>
          <w:rFonts w:ascii="Calibri" w:eastAsia="Calibri" w:hAnsi="Calibri" w:cs="Calibri"/>
        </w:rPr>
        <w:t xml:space="preserve"> Student Version</w:t>
      </w:r>
    </w:p>
    <w:p w14:paraId="43019730" w14:textId="5637CB5D" w:rsidR="00093C2E" w:rsidRPr="002B3D65" w:rsidRDefault="00093C2E" w:rsidP="002B3D65">
      <w:pPr>
        <w:tabs>
          <w:tab w:val="left" w:pos="6013"/>
        </w:tabs>
        <w:spacing w:line="240" w:lineRule="auto"/>
        <w:rPr>
          <w:rFonts w:ascii="Calibri" w:hAnsi="Calibri"/>
        </w:rPr>
      </w:pPr>
      <w:r w:rsidRPr="002B3D65">
        <w:rPr>
          <w:rFonts w:ascii="Calibri" w:hAnsi="Calibri"/>
        </w:rPr>
        <w:t>Explore</w:t>
      </w:r>
      <w:r w:rsidR="00794FDC" w:rsidRPr="002B3D65">
        <w:rPr>
          <w:rFonts w:ascii="Calibri" w:hAnsi="Calibri"/>
        </w:rPr>
        <w:t xml:space="preserve"> </w:t>
      </w:r>
    </w:p>
    <w:p w14:paraId="06783250" w14:textId="7D8AF076" w:rsidR="00794FDC" w:rsidRPr="002B3D65" w:rsidRDefault="00555A7D" w:rsidP="00445248">
      <w:pPr>
        <w:numPr>
          <w:ilvl w:val="0"/>
          <w:numId w:val="8"/>
        </w:numPr>
        <w:spacing w:line="240" w:lineRule="auto"/>
        <w:contextualSpacing/>
        <w:rPr>
          <w:rFonts w:ascii="Calibri" w:hAnsi="Calibri"/>
        </w:rPr>
      </w:pPr>
      <w:r>
        <w:rPr>
          <w:rFonts w:ascii="Calibri" w:hAnsi="Calibri"/>
        </w:rPr>
        <w:t>Station Cards (1-2 copies per station) – may need to duplicate stations based on class size</w:t>
      </w:r>
    </w:p>
    <w:p w14:paraId="2737447F" w14:textId="77777777" w:rsidR="00093C2E" w:rsidRPr="002B3D65" w:rsidRDefault="00093C2E" w:rsidP="002B3D65">
      <w:pPr>
        <w:tabs>
          <w:tab w:val="left" w:pos="6013"/>
        </w:tabs>
        <w:spacing w:line="240" w:lineRule="auto"/>
        <w:rPr>
          <w:rFonts w:ascii="Calibri" w:eastAsia="Calibri" w:hAnsi="Calibri" w:cs="Calibri"/>
        </w:rPr>
      </w:pPr>
      <w:r w:rsidRPr="002B3D65">
        <w:rPr>
          <w:rFonts w:ascii="Calibri" w:eastAsia="Calibri" w:hAnsi="Calibri" w:cs="Calibri"/>
        </w:rPr>
        <w:t>Evaluate</w:t>
      </w:r>
    </w:p>
    <w:p w14:paraId="0E4B8ABD" w14:textId="77777777" w:rsidR="00093C2E" w:rsidRPr="002B3D65" w:rsidRDefault="00093C2E" w:rsidP="00445248">
      <w:pPr>
        <w:pStyle w:val="ListParagraph"/>
        <w:numPr>
          <w:ilvl w:val="0"/>
          <w:numId w:val="8"/>
        </w:numPr>
        <w:tabs>
          <w:tab w:val="left" w:pos="6013"/>
        </w:tabs>
        <w:spacing w:line="240" w:lineRule="auto"/>
        <w:rPr>
          <w:rFonts w:ascii="Calibri" w:eastAsia="Calibri" w:hAnsi="Calibri" w:cs="Calibri"/>
        </w:rPr>
      </w:pPr>
      <w:r w:rsidRPr="002B3D65">
        <w:rPr>
          <w:rFonts w:ascii="Calibri" w:eastAsia="Calibri" w:hAnsi="Calibri" w:cs="Calibri"/>
        </w:rPr>
        <w:t>Project Organizer Handout</w:t>
      </w:r>
    </w:p>
    <w:p w14:paraId="05A927C9" w14:textId="468F0862" w:rsidR="00244C80" w:rsidRPr="002B3D65" w:rsidRDefault="00555A7D" w:rsidP="00445248">
      <w:pPr>
        <w:pStyle w:val="ListParagraph"/>
        <w:numPr>
          <w:ilvl w:val="0"/>
          <w:numId w:val="8"/>
        </w:numPr>
        <w:tabs>
          <w:tab w:val="left" w:pos="6013"/>
        </w:tabs>
        <w:spacing w:line="240" w:lineRule="auto"/>
        <w:rPr>
          <w:rFonts w:ascii="Calibri" w:eastAsia="Calibri" w:hAnsi="Calibri" w:cs="Calibri"/>
        </w:rPr>
      </w:pPr>
      <w:r>
        <w:rPr>
          <w:rFonts w:ascii="Calibri" w:eastAsia="Calibri" w:hAnsi="Calibri" w:cs="Calibri"/>
        </w:rPr>
        <w:t>Computers or Tablets, if r</w:t>
      </w:r>
      <w:r w:rsidR="00244C80" w:rsidRPr="002B3D65">
        <w:rPr>
          <w:rFonts w:ascii="Calibri" w:eastAsia="Calibri" w:hAnsi="Calibri" w:cs="Calibri"/>
        </w:rPr>
        <w:t>esearch</w:t>
      </w:r>
      <w:r>
        <w:rPr>
          <w:rFonts w:ascii="Calibri" w:eastAsia="Calibri" w:hAnsi="Calibri" w:cs="Calibri"/>
        </w:rPr>
        <w:t xml:space="preserve"> is necessary</w:t>
      </w:r>
    </w:p>
    <w:p w14:paraId="7607156B" w14:textId="77777777" w:rsidR="00C84577" w:rsidRPr="002B3D65" w:rsidRDefault="00C84577" w:rsidP="002B3D65">
      <w:pPr>
        <w:widowControl w:val="0"/>
        <w:spacing w:line="240" w:lineRule="auto"/>
        <w:ind w:right="-20"/>
        <w:rPr>
          <w:rFonts w:ascii="Calibri" w:hAnsi="Calibri" w:cs="Calibri"/>
          <w:highlight w:val="yellow"/>
        </w:rPr>
      </w:pPr>
    </w:p>
    <w:p w14:paraId="08CDB11F" w14:textId="2CF34638" w:rsidR="00C84577" w:rsidRPr="002B3D65" w:rsidRDefault="00C84577" w:rsidP="002B3D65">
      <w:pPr>
        <w:widowControl w:val="0"/>
        <w:spacing w:line="240" w:lineRule="auto"/>
        <w:ind w:right="-20"/>
        <w:rPr>
          <w:rFonts w:ascii="Calibri" w:eastAsia="Calibri" w:hAnsi="Calibri" w:cs="Calibri"/>
          <w:b/>
          <w:u w:val="single"/>
        </w:rPr>
      </w:pPr>
      <w:r w:rsidRPr="002B3D65">
        <w:rPr>
          <w:rFonts w:ascii="Calibri" w:eastAsia="Calibri" w:hAnsi="Calibri" w:cs="Calibri"/>
          <w:b/>
          <w:u w:val="single"/>
        </w:rPr>
        <w:t>Instructions</w:t>
      </w:r>
    </w:p>
    <w:p w14:paraId="7763717D" w14:textId="77777777" w:rsidR="000D32B5" w:rsidRPr="002B3D65" w:rsidRDefault="000D32B5" w:rsidP="002B3D65">
      <w:pPr>
        <w:tabs>
          <w:tab w:val="left" w:pos="6013"/>
        </w:tabs>
        <w:spacing w:line="240" w:lineRule="auto"/>
        <w:rPr>
          <w:rFonts w:ascii="Calibri" w:eastAsia="Calibri" w:hAnsi="Calibri" w:cs="Calibri"/>
          <w:b/>
        </w:rPr>
      </w:pPr>
    </w:p>
    <w:p w14:paraId="0D7C8D2D" w14:textId="5D3A0B7A" w:rsidR="00B62567" w:rsidRPr="00407F36" w:rsidRDefault="005231D2" w:rsidP="002B3D65">
      <w:pPr>
        <w:tabs>
          <w:tab w:val="left" w:pos="6013"/>
        </w:tabs>
        <w:spacing w:line="240" w:lineRule="auto"/>
        <w:rPr>
          <w:rFonts w:ascii="Calibri" w:eastAsia="Calibri" w:hAnsi="Calibri" w:cs="Calibri"/>
          <w:b/>
        </w:rPr>
      </w:pPr>
      <w:r w:rsidRPr="002B3D65">
        <w:rPr>
          <w:rFonts w:ascii="Calibri" w:eastAsia="Calibri" w:hAnsi="Calibri" w:cs="Calibri"/>
          <w:b/>
        </w:rPr>
        <w:t>Engage</w:t>
      </w:r>
    </w:p>
    <w:p w14:paraId="75FDDE76" w14:textId="4F7983BE" w:rsidR="00E339DD" w:rsidRPr="002B3D65" w:rsidRDefault="00E339DD" w:rsidP="00445248">
      <w:pPr>
        <w:pStyle w:val="ListParagraph"/>
        <w:numPr>
          <w:ilvl w:val="0"/>
          <w:numId w:val="9"/>
        </w:numPr>
        <w:spacing w:line="240" w:lineRule="auto"/>
        <w:rPr>
          <w:rFonts w:ascii="Calibri" w:hAnsi="Calibri"/>
        </w:rPr>
      </w:pPr>
      <w:r w:rsidRPr="002B3D65">
        <w:rPr>
          <w:rFonts w:ascii="Calibri" w:hAnsi="Calibri"/>
        </w:rPr>
        <w:t xml:space="preserve">Introduce </w:t>
      </w:r>
      <w:r w:rsidR="00407F36">
        <w:rPr>
          <w:rFonts w:ascii="Calibri" w:hAnsi="Calibri"/>
        </w:rPr>
        <w:t>Task 2</w:t>
      </w:r>
      <w:r w:rsidR="007D2141" w:rsidRPr="002B3D65">
        <w:rPr>
          <w:rFonts w:ascii="Calibri" w:hAnsi="Calibri"/>
        </w:rPr>
        <w:t xml:space="preserve">: </w:t>
      </w:r>
      <w:r w:rsidR="00407F36">
        <w:rPr>
          <w:rFonts w:ascii="Calibri" w:hAnsi="Calibri"/>
        </w:rPr>
        <w:t>In the last task, you saw evidence of rising global temperatures and the factors causing them</w:t>
      </w:r>
      <w:r w:rsidR="00BC3F4A" w:rsidRPr="002B3D65">
        <w:rPr>
          <w:rFonts w:ascii="Calibri" w:hAnsi="Calibri"/>
        </w:rPr>
        <w:t xml:space="preserve">. </w:t>
      </w:r>
      <w:r w:rsidRPr="002B3D65">
        <w:rPr>
          <w:rFonts w:ascii="Calibri" w:hAnsi="Calibri"/>
        </w:rPr>
        <w:t>Think about what you were still wondering about at the end of the last task (look back if you need to). What questions do you still have?</w:t>
      </w:r>
    </w:p>
    <w:p w14:paraId="37067E40" w14:textId="3C45E27D" w:rsidR="00E339DD" w:rsidRPr="002B3D65" w:rsidRDefault="00E339DD" w:rsidP="00445248">
      <w:pPr>
        <w:pStyle w:val="ListParagraph"/>
        <w:numPr>
          <w:ilvl w:val="1"/>
          <w:numId w:val="8"/>
        </w:numPr>
        <w:spacing w:line="240" w:lineRule="auto"/>
        <w:rPr>
          <w:rFonts w:ascii="Calibri" w:hAnsi="Calibri"/>
        </w:rPr>
      </w:pPr>
      <w:r w:rsidRPr="002B3D65">
        <w:rPr>
          <w:rFonts w:ascii="Calibri" w:hAnsi="Calibri"/>
        </w:rPr>
        <w:lastRenderedPageBreak/>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27E3D82B" w14:textId="77777777" w:rsidR="00590532" w:rsidRPr="002B3D65" w:rsidRDefault="00590532" w:rsidP="002B3D65">
      <w:pPr>
        <w:pStyle w:val="ListParagraph"/>
        <w:tabs>
          <w:tab w:val="left" w:pos="6013"/>
        </w:tabs>
        <w:spacing w:line="240" w:lineRule="auto"/>
        <w:rPr>
          <w:rFonts w:ascii="Calibri" w:hAnsi="Calibri"/>
        </w:rPr>
      </w:pPr>
    </w:p>
    <w:p w14:paraId="0F2621BD" w14:textId="788927DC" w:rsidR="00E339DD" w:rsidRPr="002B3D65" w:rsidRDefault="00407F36" w:rsidP="00445248">
      <w:pPr>
        <w:pStyle w:val="ListParagraph"/>
        <w:numPr>
          <w:ilvl w:val="0"/>
          <w:numId w:val="9"/>
        </w:numPr>
        <w:tabs>
          <w:tab w:val="left" w:pos="6013"/>
        </w:tabs>
        <w:spacing w:line="240" w:lineRule="auto"/>
        <w:rPr>
          <w:rFonts w:ascii="Calibri" w:hAnsi="Calibri"/>
        </w:rPr>
      </w:pPr>
      <w:r>
        <w:rPr>
          <w:rFonts w:ascii="Calibri" w:hAnsi="Calibri"/>
        </w:rPr>
        <w:t>Transition to Task 2</w:t>
      </w:r>
      <w:r w:rsidR="00E339DD" w:rsidRPr="002B3D65">
        <w:rPr>
          <w:rFonts w:ascii="Calibri" w:hAnsi="Calibri"/>
        </w:rPr>
        <w:t xml:space="preserve">: </w:t>
      </w:r>
      <w:r>
        <w:rPr>
          <w:rFonts w:ascii="Calibri" w:hAnsi="Calibri"/>
        </w:rPr>
        <w:t>Why does a rise in global temperatures matter? What does this mean for Earth and its organisms? Before we can explore these questions, we first need to understand what actually affects the survival of organisms on Earth. In this task, you will explore examples of different behaviors and structures that allow organisms to successfully survive and reproduce.</w:t>
      </w:r>
    </w:p>
    <w:p w14:paraId="4AA02183" w14:textId="49DBEDB8" w:rsidR="005231D2" w:rsidRPr="002B3D65" w:rsidRDefault="00407F36" w:rsidP="00445248">
      <w:pPr>
        <w:pStyle w:val="ListParagraph"/>
        <w:numPr>
          <w:ilvl w:val="1"/>
          <w:numId w:val="8"/>
        </w:numPr>
        <w:tabs>
          <w:tab w:val="left" w:pos="6013"/>
        </w:tabs>
        <w:spacing w:line="240" w:lineRule="auto"/>
        <w:rPr>
          <w:rFonts w:ascii="Calibri" w:hAnsi="Calibri"/>
        </w:rPr>
      </w:pPr>
      <w:r>
        <w:rPr>
          <w:rFonts w:ascii="Calibri" w:hAnsi="Calibri"/>
        </w:rPr>
        <w:t>Now pass out their Task 2</w:t>
      </w:r>
      <w:r w:rsidR="00E339DD" w:rsidRPr="002B3D65">
        <w:rPr>
          <w:rFonts w:ascii="Calibri" w:hAnsi="Calibri"/>
        </w:rPr>
        <w:t xml:space="preserve"> student guide.</w:t>
      </w:r>
    </w:p>
    <w:p w14:paraId="0F4366D1" w14:textId="77777777" w:rsidR="00E339DD" w:rsidRPr="002B3D65" w:rsidRDefault="00E339DD" w:rsidP="002B3D65">
      <w:pPr>
        <w:pStyle w:val="ListParagraph"/>
        <w:tabs>
          <w:tab w:val="left" w:pos="6013"/>
        </w:tabs>
        <w:spacing w:line="240" w:lineRule="auto"/>
        <w:ind w:left="1440"/>
        <w:rPr>
          <w:rFonts w:ascii="Calibri" w:hAnsi="Calibri"/>
          <w:highlight w:val="yellow"/>
        </w:rPr>
      </w:pPr>
    </w:p>
    <w:p w14:paraId="28DC7A22" w14:textId="48B7F256" w:rsidR="00407F36" w:rsidRPr="00407F36" w:rsidRDefault="00407F36" w:rsidP="00445248">
      <w:pPr>
        <w:pStyle w:val="ListParagraph"/>
        <w:numPr>
          <w:ilvl w:val="0"/>
          <w:numId w:val="9"/>
        </w:numPr>
        <w:tabs>
          <w:tab w:val="left" w:pos="6013"/>
        </w:tabs>
        <w:spacing w:line="240" w:lineRule="auto"/>
        <w:rPr>
          <w:rFonts w:ascii="Calibri" w:hAnsi="Calibri"/>
        </w:rPr>
      </w:pPr>
      <w:r>
        <w:rPr>
          <w:rFonts w:ascii="Calibri" w:hAnsi="Calibri"/>
        </w:rPr>
        <w:t xml:space="preserve">Ask students to recall what they learned in the Lift-Off task and call on a student to share. Students should recall that the bee population is declining. </w:t>
      </w:r>
    </w:p>
    <w:p w14:paraId="400A6EFA" w14:textId="62DDC44E" w:rsidR="002E5C99" w:rsidRPr="002B3D65" w:rsidRDefault="00407F36" w:rsidP="00445248">
      <w:pPr>
        <w:pStyle w:val="ListParagraph"/>
        <w:numPr>
          <w:ilvl w:val="0"/>
          <w:numId w:val="27"/>
        </w:numPr>
        <w:tabs>
          <w:tab w:val="left" w:pos="6013"/>
        </w:tabs>
        <w:spacing w:line="240" w:lineRule="auto"/>
        <w:rPr>
          <w:rStyle w:val="Hyperlink"/>
          <w:rFonts w:ascii="Calibri" w:hAnsi="Calibri"/>
          <w:color w:val="000000"/>
          <w:u w:val="none"/>
        </w:rPr>
      </w:pPr>
      <w:r>
        <w:rPr>
          <w:rFonts w:ascii="Calibri" w:hAnsi="Calibri"/>
        </w:rPr>
        <w:t>Introduce this task with the following statement: Scientists say that bees and flowering plants heavily rely on each other, so this could be a huge concern.</w:t>
      </w:r>
    </w:p>
    <w:p w14:paraId="011E19CC" w14:textId="77777777" w:rsidR="002E5C99" w:rsidRPr="002B3D65" w:rsidRDefault="002E5C99" w:rsidP="002B3D65">
      <w:pPr>
        <w:tabs>
          <w:tab w:val="left" w:pos="6013"/>
        </w:tabs>
        <w:spacing w:line="240" w:lineRule="auto"/>
        <w:rPr>
          <w:rFonts w:ascii="Calibri" w:hAnsi="Calibri"/>
        </w:rPr>
      </w:pPr>
    </w:p>
    <w:p w14:paraId="20802E15" w14:textId="3887AB35" w:rsidR="007D2141" w:rsidRPr="002B3D65" w:rsidRDefault="00407F36" w:rsidP="00445248">
      <w:pPr>
        <w:pStyle w:val="ListParagraph"/>
        <w:numPr>
          <w:ilvl w:val="0"/>
          <w:numId w:val="9"/>
        </w:numPr>
        <w:tabs>
          <w:tab w:val="left" w:pos="6013"/>
        </w:tabs>
        <w:spacing w:line="240" w:lineRule="auto"/>
        <w:rPr>
          <w:rFonts w:ascii="Calibri" w:hAnsi="Calibri"/>
        </w:rPr>
      </w:pPr>
      <w:r>
        <w:rPr>
          <w:rFonts w:ascii="Calibri" w:hAnsi="Calibri"/>
        </w:rPr>
        <w:t>In partners, have students use their prior knowledge about these two organisms to discuss and try to explain what they think scientists mean by this statement. Students should record their thoughts in their Student Guides.</w:t>
      </w:r>
    </w:p>
    <w:p w14:paraId="2E778E2F" w14:textId="3B9671FF" w:rsidR="00BC3F4A" w:rsidRPr="002B3D65" w:rsidRDefault="00BC3F4A" w:rsidP="00445248">
      <w:pPr>
        <w:pStyle w:val="ListParagraph"/>
        <w:numPr>
          <w:ilvl w:val="1"/>
          <w:numId w:val="8"/>
        </w:numPr>
        <w:tabs>
          <w:tab w:val="left" w:pos="6013"/>
        </w:tabs>
        <w:spacing w:line="240" w:lineRule="auto"/>
        <w:rPr>
          <w:rFonts w:ascii="Calibri" w:hAnsi="Calibri"/>
        </w:rPr>
      </w:pPr>
      <w:r w:rsidRPr="002B3D65">
        <w:rPr>
          <w:rFonts w:ascii="Calibri" w:hAnsi="Calibri"/>
        </w:rPr>
        <w:t>Because these are hypotheses, any responses are valid.</w:t>
      </w:r>
    </w:p>
    <w:p w14:paraId="5E4FD6CA" w14:textId="77777777" w:rsidR="009F3B94" w:rsidRPr="002B3D65" w:rsidRDefault="009F3B94" w:rsidP="002B3D65">
      <w:pPr>
        <w:tabs>
          <w:tab w:val="left" w:pos="6013"/>
        </w:tabs>
        <w:spacing w:line="240" w:lineRule="auto"/>
        <w:rPr>
          <w:rFonts w:ascii="Calibri" w:eastAsia="Calibri" w:hAnsi="Calibri" w:cs="Calibri"/>
        </w:rPr>
      </w:pPr>
    </w:p>
    <w:p w14:paraId="06D70B7D" w14:textId="71C17BA8" w:rsidR="00D9334E" w:rsidRPr="002B3D65" w:rsidRDefault="009F3B94" w:rsidP="00445248">
      <w:pPr>
        <w:pStyle w:val="ListParagraph"/>
        <w:numPr>
          <w:ilvl w:val="0"/>
          <w:numId w:val="9"/>
        </w:numPr>
        <w:tabs>
          <w:tab w:val="left" w:pos="6013"/>
        </w:tabs>
        <w:spacing w:line="240" w:lineRule="auto"/>
        <w:rPr>
          <w:rFonts w:ascii="Calibri" w:eastAsia="Calibri" w:hAnsi="Calibri" w:cs="Calibri"/>
        </w:rPr>
      </w:pPr>
      <w:r w:rsidRPr="002B3D65">
        <w:rPr>
          <w:rFonts w:ascii="Calibri" w:eastAsia="Calibri" w:hAnsi="Calibri" w:cs="Calibri"/>
        </w:rPr>
        <w:t xml:space="preserve">We highly recommend students share </w:t>
      </w:r>
      <w:r w:rsidR="00407F36">
        <w:rPr>
          <w:rFonts w:ascii="Calibri" w:eastAsia="Calibri" w:hAnsi="Calibri" w:cs="Calibri"/>
        </w:rPr>
        <w:t>some of these ideas</w:t>
      </w:r>
      <w:r w:rsidRPr="002B3D65">
        <w:rPr>
          <w:rFonts w:ascii="Calibri" w:eastAsia="Calibri" w:hAnsi="Calibri" w:cs="Calibri"/>
        </w:rPr>
        <w:t xml:space="preserve"> out in a class-wide discussion. </w:t>
      </w:r>
    </w:p>
    <w:p w14:paraId="344FFD5A" w14:textId="5E53E066" w:rsidR="00D9334E" w:rsidRPr="002B3D65" w:rsidRDefault="00B1787D" w:rsidP="00445248">
      <w:pPr>
        <w:pStyle w:val="ListParagraph"/>
        <w:numPr>
          <w:ilvl w:val="0"/>
          <w:numId w:val="22"/>
        </w:numPr>
        <w:spacing w:line="240" w:lineRule="auto"/>
        <w:rPr>
          <w:rFonts w:ascii="Calibri" w:hAnsi="Calibri"/>
        </w:rPr>
      </w:pPr>
      <w:r w:rsidRPr="002B3D65">
        <w:rPr>
          <w:rFonts w:ascii="Calibri" w:hAnsi="Calibri"/>
        </w:rPr>
        <w:t>We</w:t>
      </w:r>
      <w:r w:rsidR="00D9334E" w:rsidRPr="002B3D65">
        <w:rPr>
          <w:rFonts w:ascii="Calibri" w:hAnsi="Calibri"/>
        </w:rPr>
        <w:t xml:space="preserve"> encourage using equity sticks to foster more equitable participation in class-wide discussions like these (See “How To Use This Curriculum” for more details).</w:t>
      </w:r>
    </w:p>
    <w:p w14:paraId="136C0B1D" w14:textId="77777777" w:rsidR="00D9334E" w:rsidRPr="002B3D65" w:rsidRDefault="00D9334E" w:rsidP="002B3D65">
      <w:pPr>
        <w:tabs>
          <w:tab w:val="left" w:pos="6013"/>
        </w:tabs>
        <w:spacing w:line="240" w:lineRule="auto"/>
        <w:rPr>
          <w:rFonts w:ascii="Calibri" w:eastAsia="Calibri" w:hAnsi="Calibri" w:cs="Calibri"/>
          <w:b/>
          <w:highlight w:val="yellow"/>
        </w:rPr>
      </w:pPr>
    </w:p>
    <w:p w14:paraId="6AE5D1F3" w14:textId="77777777" w:rsidR="005231D2" w:rsidRPr="00D206D4" w:rsidRDefault="005231D2" w:rsidP="002B3D65">
      <w:pPr>
        <w:tabs>
          <w:tab w:val="left" w:pos="6013"/>
        </w:tabs>
        <w:spacing w:line="240" w:lineRule="auto"/>
        <w:rPr>
          <w:rFonts w:ascii="Calibri" w:eastAsia="Calibri" w:hAnsi="Calibri" w:cs="Calibri"/>
          <w:b/>
        </w:rPr>
      </w:pPr>
      <w:r w:rsidRPr="00D206D4">
        <w:rPr>
          <w:rFonts w:ascii="Calibri" w:eastAsia="Calibri" w:hAnsi="Calibri" w:cs="Calibri"/>
          <w:b/>
        </w:rPr>
        <w:t xml:space="preserve">Explore </w:t>
      </w:r>
    </w:p>
    <w:p w14:paraId="0DB448F2" w14:textId="30A90140" w:rsidR="005231D2" w:rsidRPr="00D206D4" w:rsidRDefault="007A1862" w:rsidP="00445248">
      <w:pPr>
        <w:pStyle w:val="ListParagraph"/>
        <w:numPr>
          <w:ilvl w:val="0"/>
          <w:numId w:val="10"/>
        </w:numPr>
        <w:spacing w:line="240" w:lineRule="auto"/>
        <w:rPr>
          <w:rFonts w:ascii="Calibri" w:hAnsi="Calibri"/>
        </w:rPr>
      </w:pPr>
      <w:r w:rsidRPr="00D206D4">
        <w:rPr>
          <w:rFonts w:ascii="Calibri" w:hAnsi="Calibri"/>
        </w:rPr>
        <w:t xml:space="preserve">To explain this statement from scientists, students need more evidence about what animal behaviors and plant structures help organisms, like bees and flowering plants, to survive and reproduce. In groups, students visit stations to gather </w:t>
      </w:r>
      <w:r w:rsidR="009A0244">
        <w:rPr>
          <w:rFonts w:ascii="Calibri" w:hAnsi="Calibri"/>
        </w:rPr>
        <w:t xml:space="preserve">and record </w:t>
      </w:r>
      <w:r w:rsidRPr="00D206D4">
        <w:rPr>
          <w:rFonts w:ascii="Calibri" w:hAnsi="Calibri"/>
        </w:rPr>
        <w:t>this evidence</w:t>
      </w:r>
      <w:r w:rsidR="009A0244">
        <w:rPr>
          <w:rFonts w:ascii="Calibri" w:hAnsi="Calibri"/>
        </w:rPr>
        <w:t xml:space="preserve"> </w:t>
      </w:r>
      <w:r w:rsidRPr="00D206D4">
        <w:rPr>
          <w:rFonts w:ascii="Calibri" w:hAnsi="Calibri"/>
        </w:rPr>
        <w:t>in the table in their Student Guides.</w:t>
      </w:r>
    </w:p>
    <w:p w14:paraId="1CEB2356" w14:textId="79C4B583" w:rsidR="009F3B94" w:rsidRPr="00D206D4" w:rsidRDefault="007A1862" w:rsidP="00445248">
      <w:pPr>
        <w:pStyle w:val="ListParagraph"/>
        <w:numPr>
          <w:ilvl w:val="0"/>
          <w:numId w:val="14"/>
        </w:numPr>
        <w:spacing w:line="240" w:lineRule="auto"/>
        <w:rPr>
          <w:rFonts w:ascii="Calibri" w:hAnsi="Calibri"/>
        </w:rPr>
      </w:pPr>
      <w:r w:rsidRPr="00D206D4">
        <w:rPr>
          <w:rFonts w:ascii="Calibri" w:hAnsi="Calibri"/>
        </w:rPr>
        <w:t xml:space="preserve">As students explain how each structure or behavior helps survival and/or reproduction, they emphasize the CCC of </w:t>
      </w:r>
      <w:r w:rsidRPr="00D206D4">
        <w:rPr>
          <w:rFonts w:ascii="Calibri" w:hAnsi="Calibri"/>
          <w:b/>
        </w:rPr>
        <w:t>Cause and Effect</w:t>
      </w:r>
      <w:r w:rsidRPr="00D206D4">
        <w:rPr>
          <w:rFonts w:ascii="Calibri" w:hAnsi="Calibri"/>
        </w:rPr>
        <w:t>. While</w:t>
      </w:r>
      <w:r w:rsidR="00D206D4" w:rsidRPr="00D206D4">
        <w:rPr>
          <w:rFonts w:ascii="Calibri" w:hAnsi="Calibri"/>
        </w:rPr>
        <w:t xml:space="preserve"> each structure and behavior likely affects reproduction in some way, successful reproduction has several causes, so these cause-and-effect relationships can only be reflected in terms of probability.</w:t>
      </w:r>
    </w:p>
    <w:p w14:paraId="6CD9A682" w14:textId="77777777" w:rsidR="009F3B94" w:rsidRPr="005675ED" w:rsidRDefault="009F3B94" w:rsidP="002B3D65">
      <w:pPr>
        <w:spacing w:line="240" w:lineRule="auto"/>
        <w:rPr>
          <w:rFonts w:ascii="Calibri" w:hAnsi="Calibri"/>
          <w:highlight w:val="yellow"/>
        </w:rPr>
      </w:pPr>
    </w:p>
    <w:p w14:paraId="4BDDAB8E" w14:textId="14E9C866" w:rsidR="005231D2" w:rsidRPr="00D206D4" w:rsidRDefault="009F3B94" w:rsidP="00445248">
      <w:pPr>
        <w:pStyle w:val="ListParagraph"/>
        <w:numPr>
          <w:ilvl w:val="0"/>
          <w:numId w:val="10"/>
        </w:numPr>
        <w:spacing w:line="240" w:lineRule="auto"/>
        <w:rPr>
          <w:rFonts w:ascii="Calibri" w:hAnsi="Calibri"/>
        </w:rPr>
      </w:pPr>
      <w:r w:rsidRPr="00D206D4">
        <w:rPr>
          <w:rFonts w:ascii="Calibri" w:hAnsi="Calibri"/>
        </w:rPr>
        <w:t>A</w:t>
      </w:r>
      <w:r w:rsidR="005231D2" w:rsidRPr="00D206D4">
        <w:rPr>
          <w:rFonts w:ascii="Calibri" w:hAnsi="Calibri"/>
        </w:rPr>
        <w:t xml:space="preserve">ssign roles to each group. You may </w:t>
      </w:r>
      <w:r w:rsidR="00555904" w:rsidRPr="00D206D4">
        <w:rPr>
          <w:rFonts w:ascii="Calibri" w:hAnsi="Calibri"/>
        </w:rPr>
        <w:t xml:space="preserve">use whatever roles you prefer. </w:t>
      </w:r>
      <w:r w:rsidR="005231D2" w:rsidRPr="00D206D4">
        <w:rPr>
          <w:rFonts w:ascii="Calibri" w:hAnsi="Calibri"/>
        </w:rPr>
        <w:t xml:space="preserve">We recommend the use of the </w:t>
      </w:r>
      <w:r w:rsidR="00A2183E" w:rsidRPr="00D206D4">
        <w:rPr>
          <w:rFonts w:ascii="Calibri" w:hAnsi="Calibri"/>
        </w:rPr>
        <w:t>Facilitator, Materials Manager</w:t>
      </w:r>
      <w:r w:rsidR="005231D2" w:rsidRPr="00D206D4">
        <w:rPr>
          <w:rFonts w:ascii="Calibri" w:hAnsi="Calibri"/>
        </w:rPr>
        <w:t xml:space="preserve">, </w:t>
      </w:r>
      <w:r w:rsidR="00A2183E" w:rsidRPr="00D206D4">
        <w:rPr>
          <w:rFonts w:ascii="Calibri" w:hAnsi="Calibri"/>
        </w:rPr>
        <w:t xml:space="preserve">Harmonizer, and </w:t>
      </w:r>
      <w:r w:rsidR="006D76E2" w:rsidRPr="00D206D4">
        <w:rPr>
          <w:rFonts w:ascii="Calibri" w:hAnsi="Calibri"/>
        </w:rPr>
        <w:t>Recorder</w:t>
      </w:r>
      <w:r w:rsidR="005231D2" w:rsidRPr="00D206D4">
        <w:rPr>
          <w:rFonts w:ascii="Calibri" w:hAnsi="Calibri"/>
        </w:rPr>
        <w:t>.</w:t>
      </w:r>
    </w:p>
    <w:p w14:paraId="120B51BD" w14:textId="0D23AB9D" w:rsidR="005231D2" w:rsidRPr="00D206D4" w:rsidRDefault="005231D2" w:rsidP="00445248">
      <w:pPr>
        <w:pStyle w:val="ListParagraph"/>
        <w:numPr>
          <w:ilvl w:val="1"/>
          <w:numId w:val="15"/>
        </w:numPr>
        <w:spacing w:line="240" w:lineRule="auto"/>
        <w:rPr>
          <w:rFonts w:ascii="Calibri" w:hAnsi="Calibri"/>
        </w:rPr>
      </w:pPr>
      <w:r w:rsidRPr="00D206D4">
        <w:rPr>
          <w:rFonts w:ascii="Calibri" w:hAnsi="Calibri"/>
        </w:rPr>
        <w:t>Ask</w:t>
      </w:r>
      <w:r w:rsidR="00AD297E" w:rsidRPr="00D206D4">
        <w:rPr>
          <w:rFonts w:ascii="Calibri" w:hAnsi="Calibri"/>
        </w:rPr>
        <w:t xml:space="preserve"> the</w:t>
      </w:r>
      <w:r w:rsidRPr="00D206D4">
        <w:rPr>
          <w:rFonts w:ascii="Calibri" w:hAnsi="Calibri"/>
        </w:rPr>
        <w:t xml:space="preserve"> Facilitator to read the directions and to make sure everyone understands the task.</w:t>
      </w:r>
    </w:p>
    <w:p w14:paraId="574B6965" w14:textId="5762AD28" w:rsidR="005231D2" w:rsidRPr="00D206D4" w:rsidRDefault="005231D2" w:rsidP="00445248">
      <w:pPr>
        <w:pStyle w:val="ListParagraph"/>
        <w:numPr>
          <w:ilvl w:val="1"/>
          <w:numId w:val="15"/>
        </w:numPr>
        <w:spacing w:line="240" w:lineRule="auto"/>
        <w:rPr>
          <w:rFonts w:ascii="Calibri" w:hAnsi="Calibri"/>
        </w:rPr>
      </w:pPr>
      <w:r w:rsidRPr="00D206D4">
        <w:rPr>
          <w:rFonts w:ascii="Calibri" w:hAnsi="Calibri"/>
        </w:rPr>
        <w:t xml:space="preserve">Ask the Materials Manager to </w:t>
      </w:r>
      <w:r w:rsidR="009F3B94" w:rsidRPr="00D206D4">
        <w:rPr>
          <w:rFonts w:ascii="Calibri" w:hAnsi="Calibri"/>
        </w:rPr>
        <w:t>gather and read</w:t>
      </w:r>
      <w:r w:rsidRPr="00D206D4">
        <w:rPr>
          <w:rFonts w:ascii="Calibri" w:hAnsi="Calibri"/>
        </w:rPr>
        <w:t xml:space="preserve"> the materials needed to complete the task.</w:t>
      </w:r>
    </w:p>
    <w:p w14:paraId="03172834" w14:textId="77777777" w:rsidR="005231D2" w:rsidRPr="00D206D4" w:rsidRDefault="005231D2" w:rsidP="00445248">
      <w:pPr>
        <w:pStyle w:val="ListParagraph"/>
        <w:numPr>
          <w:ilvl w:val="1"/>
          <w:numId w:val="15"/>
        </w:numPr>
        <w:spacing w:line="240" w:lineRule="auto"/>
        <w:rPr>
          <w:rFonts w:ascii="Calibri" w:hAnsi="Calibri"/>
        </w:rPr>
      </w:pPr>
      <w:r w:rsidRPr="00D206D4">
        <w:rPr>
          <w:rFonts w:ascii="Calibri" w:hAnsi="Calibri"/>
        </w:rPr>
        <w:t>Ask the Harmonizer to make sure that everyone contributes their ideas and that everyone’s voice is heard.</w:t>
      </w:r>
    </w:p>
    <w:p w14:paraId="59B218ED" w14:textId="0A744EB7" w:rsidR="005231D2" w:rsidRPr="00D206D4" w:rsidRDefault="005231D2" w:rsidP="00445248">
      <w:pPr>
        <w:pStyle w:val="ListParagraph"/>
        <w:numPr>
          <w:ilvl w:val="1"/>
          <w:numId w:val="15"/>
        </w:numPr>
        <w:spacing w:line="240" w:lineRule="auto"/>
        <w:rPr>
          <w:rFonts w:ascii="Calibri" w:hAnsi="Calibri"/>
        </w:rPr>
      </w:pPr>
      <w:r w:rsidRPr="00D206D4">
        <w:rPr>
          <w:rFonts w:ascii="Calibri" w:hAnsi="Calibri"/>
        </w:rPr>
        <w:t xml:space="preserve">Ask the </w:t>
      </w:r>
      <w:r w:rsidR="00AD297E" w:rsidRPr="00D206D4">
        <w:rPr>
          <w:rFonts w:ascii="Calibri" w:hAnsi="Calibri"/>
        </w:rPr>
        <w:t>Recorder</w:t>
      </w:r>
      <w:r w:rsidRPr="00D206D4">
        <w:rPr>
          <w:rFonts w:ascii="Calibri" w:hAnsi="Calibri"/>
        </w:rPr>
        <w:t xml:space="preserve"> to make sure the group is </w:t>
      </w:r>
      <w:r w:rsidR="00AD297E" w:rsidRPr="00D206D4">
        <w:rPr>
          <w:rFonts w:ascii="Calibri" w:hAnsi="Calibri"/>
        </w:rPr>
        <w:t xml:space="preserve">recording their </w:t>
      </w:r>
      <w:r w:rsidR="00EF1CD3" w:rsidRPr="00D206D4">
        <w:rPr>
          <w:rFonts w:ascii="Calibri" w:hAnsi="Calibri"/>
        </w:rPr>
        <w:t>analysis</w:t>
      </w:r>
      <w:r w:rsidR="00AD297E" w:rsidRPr="00D206D4">
        <w:rPr>
          <w:rFonts w:ascii="Calibri" w:hAnsi="Calibri"/>
        </w:rPr>
        <w:t xml:space="preserve"> in their Student Guide</w:t>
      </w:r>
      <w:r w:rsidRPr="00D206D4">
        <w:rPr>
          <w:rFonts w:ascii="Calibri" w:hAnsi="Calibri"/>
        </w:rPr>
        <w:t>.</w:t>
      </w:r>
    </w:p>
    <w:p w14:paraId="7388BA10" w14:textId="77777777" w:rsidR="007A7BD7" w:rsidRPr="00D206D4" w:rsidRDefault="007A7BD7" w:rsidP="002B3D65">
      <w:pPr>
        <w:spacing w:line="240" w:lineRule="auto"/>
        <w:rPr>
          <w:rFonts w:ascii="Calibri" w:hAnsi="Calibri"/>
        </w:rPr>
      </w:pPr>
    </w:p>
    <w:p w14:paraId="4799B795" w14:textId="77777777" w:rsidR="00D206D4" w:rsidRPr="00D206D4" w:rsidRDefault="00D206D4" w:rsidP="00445248">
      <w:pPr>
        <w:pStyle w:val="ListParagraph"/>
        <w:numPr>
          <w:ilvl w:val="0"/>
          <w:numId w:val="10"/>
        </w:numPr>
        <w:spacing w:line="240" w:lineRule="auto"/>
        <w:rPr>
          <w:rFonts w:ascii="Calibri" w:hAnsi="Calibri"/>
        </w:rPr>
      </w:pPr>
      <w:r w:rsidRPr="00D206D4">
        <w:rPr>
          <w:rFonts w:ascii="Calibri" w:hAnsi="Calibri"/>
        </w:rPr>
        <w:t>You can choose to set up the stations any way you’d like. However, because there are only four stations, we recommend making duplicates of each station, so that each station only has one group present at a time.</w:t>
      </w:r>
      <w:r w:rsidR="009F3B94" w:rsidRPr="00D206D4">
        <w:rPr>
          <w:rFonts w:ascii="Calibri" w:hAnsi="Calibri"/>
        </w:rPr>
        <w:t xml:space="preserve"> </w:t>
      </w:r>
    </w:p>
    <w:p w14:paraId="6C0008F0" w14:textId="77777777" w:rsidR="00D206D4" w:rsidRPr="00D206D4" w:rsidRDefault="00D206D4" w:rsidP="00D206D4">
      <w:pPr>
        <w:pStyle w:val="ListParagraph"/>
        <w:spacing w:line="240" w:lineRule="auto"/>
        <w:rPr>
          <w:rFonts w:ascii="Calibri" w:hAnsi="Calibri"/>
        </w:rPr>
      </w:pPr>
    </w:p>
    <w:p w14:paraId="04615B03" w14:textId="62DC3CC1" w:rsidR="00F62042" w:rsidRPr="00D206D4" w:rsidRDefault="009F3B94" w:rsidP="00445248">
      <w:pPr>
        <w:pStyle w:val="ListParagraph"/>
        <w:numPr>
          <w:ilvl w:val="0"/>
          <w:numId w:val="10"/>
        </w:numPr>
        <w:spacing w:line="240" w:lineRule="auto"/>
        <w:rPr>
          <w:rFonts w:ascii="Calibri" w:hAnsi="Calibri"/>
        </w:rPr>
      </w:pPr>
      <w:r w:rsidRPr="00D206D4">
        <w:rPr>
          <w:rFonts w:ascii="Calibri" w:hAnsi="Calibri"/>
        </w:rPr>
        <w:lastRenderedPageBreak/>
        <w:t xml:space="preserve">A sample evidence </w:t>
      </w:r>
      <w:r w:rsidR="00D206D4" w:rsidRPr="00D206D4">
        <w:rPr>
          <w:rFonts w:ascii="Calibri" w:hAnsi="Calibri"/>
        </w:rPr>
        <w:t>table</w:t>
      </w:r>
      <w:r w:rsidRPr="00D206D4">
        <w:rPr>
          <w:rFonts w:ascii="Calibri" w:hAnsi="Calibri"/>
        </w:rPr>
        <w:t xml:space="preserve"> is provided below:</w:t>
      </w:r>
    </w:p>
    <w:tbl>
      <w:tblPr>
        <w:tblStyle w:val="TableGrid"/>
        <w:tblW w:w="10369" w:type="dxa"/>
        <w:tblLook w:val="04A0" w:firstRow="1" w:lastRow="0" w:firstColumn="1" w:lastColumn="0" w:noHBand="0" w:noVBand="1"/>
      </w:tblPr>
      <w:tblGrid>
        <w:gridCol w:w="2024"/>
        <w:gridCol w:w="3793"/>
        <w:gridCol w:w="4552"/>
      </w:tblGrid>
      <w:tr w:rsidR="00F62042" w:rsidRPr="00CD2E1C" w14:paraId="490AD3EB" w14:textId="77777777" w:rsidTr="007A1862">
        <w:trPr>
          <w:trHeight w:val="651"/>
        </w:trPr>
        <w:tc>
          <w:tcPr>
            <w:tcW w:w="2024" w:type="dxa"/>
          </w:tcPr>
          <w:p w14:paraId="22717610" w14:textId="77777777" w:rsidR="00F62042" w:rsidRDefault="00F62042" w:rsidP="00CD2E1C">
            <w:pPr>
              <w:jc w:val="center"/>
              <w:rPr>
                <w:rFonts w:ascii="Calibri" w:eastAsia="Calibri" w:hAnsi="Calibri" w:cs="Calibri"/>
                <w:b/>
              </w:rPr>
            </w:pPr>
          </w:p>
          <w:p w14:paraId="75CAF9E8" w14:textId="77777777" w:rsidR="00F62042" w:rsidRPr="00CD2E1C" w:rsidRDefault="00F62042" w:rsidP="00CD2E1C">
            <w:pPr>
              <w:jc w:val="center"/>
              <w:rPr>
                <w:rFonts w:ascii="Calibri" w:eastAsia="Calibri" w:hAnsi="Calibri" w:cs="Calibri"/>
                <w:b/>
              </w:rPr>
            </w:pPr>
            <w:r w:rsidRPr="00CD2E1C">
              <w:rPr>
                <w:rFonts w:ascii="Calibri" w:eastAsia="Calibri" w:hAnsi="Calibri" w:cs="Calibri"/>
                <w:b/>
              </w:rPr>
              <w:t>Characteristic</w:t>
            </w:r>
          </w:p>
        </w:tc>
        <w:tc>
          <w:tcPr>
            <w:tcW w:w="3793" w:type="dxa"/>
          </w:tcPr>
          <w:p w14:paraId="06E23F08" w14:textId="77777777" w:rsidR="00F62042" w:rsidRPr="00CD2E1C" w:rsidRDefault="00F62042" w:rsidP="00CD2E1C">
            <w:pPr>
              <w:jc w:val="center"/>
              <w:rPr>
                <w:rFonts w:ascii="Calibri" w:eastAsia="Calibri" w:hAnsi="Calibri" w:cs="Calibri"/>
                <w:b/>
              </w:rPr>
            </w:pPr>
          </w:p>
          <w:p w14:paraId="3098D23A" w14:textId="77777777" w:rsidR="00F62042" w:rsidRPr="00CD2E1C" w:rsidRDefault="00F62042" w:rsidP="00CD2E1C">
            <w:pPr>
              <w:jc w:val="center"/>
              <w:rPr>
                <w:rFonts w:ascii="Calibri" w:eastAsia="Calibri" w:hAnsi="Calibri" w:cs="Calibri"/>
                <w:b/>
              </w:rPr>
            </w:pPr>
            <w:r w:rsidRPr="00CD2E1C">
              <w:rPr>
                <w:rFonts w:ascii="Calibri" w:eastAsia="Calibri" w:hAnsi="Calibri" w:cs="Calibri"/>
                <w:b/>
              </w:rPr>
              <w:t>What Organisms Do/Have This?</w:t>
            </w:r>
          </w:p>
        </w:tc>
        <w:tc>
          <w:tcPr>
            <w:tcW w:w="4552" w:type="dxa"/>
          </w:tcPr>
          <w:p w14:paraId="71C5B703" w14:textId="77777777" w:rsidR="00F62042" w:rsidRPr="00CD2E1C" w:rsidRDefault="00F62042" w:rsidP="00CD2E1C">
            <w:pPr>
              <w:jc w:val="center"/>
              <w:rPr>
                <w:rFonts w:ascii="Calibri" w:eastAsia="Calibri" w:hAnsi="Calibri" w:cs="Calibri"/>
                <w:b/>
              </w:rPr>
            </w:pPr>
            <w:r w:rsidRPr="00CD2E1C">
              <w:rPr>
                <w:rFonts w:ascii="Calibri" w:eastAsia="Calibri" w:hAnsi="Calibri" w:cs="Calibri"/>
                <w:b/>
              </w:rPr>
              <w:t>Explain how this helps survival and/or reproduction.</w:t>
            </w:r>
          </w:p>
        </w:tc>
      </w:tr>
      <w:tr w:rsidR="00F62042" w:rsidRPr="00CD2E1C" w14:paraId="44CD5D42" w14:textId="77777777" w:rsidTr="007A1862">
        <w:trPr>
          <w:trHeight w:val="814"/>
        </w:trPr>
        <w:tc>
          <w:tcPr>
            <w:tcW w:w="2024" w:type="dxa"/>
          </w:tcPr>
          <w:p w14:paraId="324D104B" w14:textId="77777777" w:rsidR="00CD2E1C" w:rsidRPr="00CD2E1C" w:rsidRDefault="00CD2E1C" w:rsidP="00CD2E1C">
            <w:pPr>
              <w:jc w:val="center"/>
              <w:rPr>
                <w:rFonts w:ascii="Calibri" w:eastAsia="Calibri" w:hAnsi="Calibri" w:cs="Calibri"/>
              </w:rPr>
            </w:pPr>
          </w:p>
          <w:p w14:paraId="1EB79D96" w14:textId="77777777" w:rsidR="00F62042" w:rsidRPr="00CD2E1C" w:rsidRDefault="00F62042" w:rsidP="00CD2E1C">
            <w:pPr>
              <w:jc w:val="center"/>
              <w:rPr>
                <w:rFonts w:ascii="Calibri" w:eastAsia="Calibri" w:hAnsi="Calibri" w:cs="Calibri"/>
              </w:rPr>
            </w:pPr>
            <w:r w:rsidRPr="00CD2E1C">
              <w:rPr>
                <w:rFonts w:ascii="Calibri" w:eastAsia="Calibri" w:hAnsi="Calibri" w:cs="Calibri"/>
              </w:rPr>
              <w:t>Nesting</w:t>
            </w:r>
          </w:p>
          <w:p w14:paraId="05253540" w14:textId="77777777" w:rsidR="00F62042" w:rsidRPr="00CD2E1C" w:rsidRDefault="00F62042" w:rsidP="00CD2E1C">
            <w:pPr>
              <w:jc w:val="center"/>
              <w:rPr>
                <w:rFonts w:ascii="Calibri" w:eastAsia="Calibri" w:hAnsi="Calibri" w:cs="Calibri"/>
                <w:i/>
              </w:rPr>
            </w:pPr>
            <w:r w:rsidRPr="00CD2E1C">
              <w:rPr>
                <w:rFonts w:ascii="Calibri" w:eastAsia="Calibri" w:hAnsi="Calibri" w:cs="Calibri"/>
                <w:i/>
              </w:rPr>
              <w:t>Animal Behavior</w:t>
            </w:r>
          </w:p>
          <w:p w14:paraId="4F665D6C" w14:textId="77777777" w:rsidR="00F62042" w:rsidRPr="00CD2E1C" w:rsidRDefault="00F62042" w:rsidP="00CD2E1C">
            <w:pPr>
              <w:rPr>
                <w:rFonts w:ascii="Calibri" w:eastAsia="Calibri" w:hAnsi="Calibri" w:cs="Calibri"/>
              </w:rPr>
            </w:pPr>
          </w:p>
        </w:tc>
        <w:tc>
          <w:tcPr>
            <w:tcW w:w="3793" w:type="dxa"/>
          </w:tcPr>
          <w:p w14:paraId="5B173692" w14:textId="77777777" w:rsidR="00CD2E1C" w:rsidRPr="00CD2E1C" w:rsidRDefault="00CD2E1C" w:rsidP="00CD2E1C">
            <w:pPr>
              <w:jc w:val="center"/>
              <w:rPr>
                <w:rFonts w:ascii="Calibri" w:eastAsia="Calibri" w:hAnsi="Calibri" w:cs="Calibri"/>
                <w:i/>
              </w:rPr>
            </w:pPr>
          </w:p>
          <w:p w14:paraId="010F8049" w14:textId="77777777" w:rsidR="00F62042" w:rsidRPr="00CD2E1C" w:rsidRDefault="00CD2E1C" w:rsidP="00CD2E1C">
            <w:pPr>
              <w:jc w:val="center"/>
              <w:rPr>
                <w:rFonts w:ascii="Calibri" w:eastAsia="Calibri" w:hAnsi="Calibri" w:cs="Calibri"/>
                <w:i/>
              </w:rPr>
            </w:pPr>
            <w:r w:rsidRPr="00CD2E1C">
              <w:rPr>
                <w:rFonts w:ascii="Calibri" w:eastAsia="Calibri" w:hAnsi="Calibri" w:cs="Calibri"/>
                <w:i/>
              </w:rPr>
              <w:t>Shorebird</w:t>
            </w:r>
          </w:p>
          <w:p w14:paraId="66078F2D" w14:textId="6A5A4088" w:rsidR="00CD2E1C" w:rsidRPr="00CD2E1C" w:rsidRDefault="00CD2E1C" w:rsidP="00CD2E1C">
            <w:pPr>
              <w:jc w:val="center"/>
              <w:rPr>
                <w:rFonts w:ascii="Calibri" w:eastAsia="Calibri" w:hAnsi="Calibri" w:cs="Calibri"/>
                <w:i/>
              </w:rPr>
            </w:pPr>
            <w:r w:rsidRPr="00CD2E1C">
              <w:rPr>
                <w:rFonts w:ascii="Calibri" w:eastAsia="Calibri" w:hAnsi="Calibri" w:cs="Calibri"/>
                <w:i/>
              </w:rPr>
              <w:t>Finnish Bird</w:t>
            </w:r>
          </w:p>
          <w:p w14:paraId="251AC989" w14:textId="3CDF8F9E" w:rsidR="00CD2E1C" w:rsidRPr="00CD2E1C" w:rsidRDefault="00CD2E1C" w:rsidP="00CD2E1C">
            <w:pPr>
              <w:jc w:val="center"/>
              <w:rPr>
                <w:rFonts w:ascii="Calibri" w:eastAsia="Calibri" w:hAnsi="Calibri" w:cs="Calibri"/>
                <w:i/>
              </w:rPr>
            </w:pPr>
            <w:r w:rsidRPr="00CD2E1C">
              <w:rPr>
                <w:rFonts w:ascii="Calibri" w:eastAsia="Calibri" w:hAnsi="Calibri" w:cs="Calibri"/>
                <w:i/>
              </w:rPr>
              <w:t>Magpie Lark</w:t>
            </w:r>
          </w:p>
        </w:tc>
        <w:tc>
          <w:tcPr>
            <w:tcW w:w="4552" w:type="dxa"/>
          </w:tcPr>
          <w:p w14:paraId="0FB24352" w14:textId="55E8B291" w:rsidR="00F62042" w:rsidRPr="00CD2E1C" w:rsidRDefault="00CD2E1C" w:rsidP="00CD2E1C">
            <w:pPr>
              <w:jc w:val="center"/>
              <w:rPr>
                <w:rFonts w:ascii="Calibri" w:eastAsia="Calibri" w:hAnsi="Calibri" w:cs="Calibri"/>
                <w:i/>
              </w:rPr>
            </w:pPr>
            <w:r w:rsidRPr="00CD2E1C">
              <w:rPr>
                <w:rFonts w:ascii="Calibri" w:eastAsia="Calibri" w:hAnsi="Calibri" w:cs="Calibri"/>
                <w:i/>
              </w:rPr>
              <w:t>This behavior helps animals reproduce by protecting their offspring from danger when they are vulnerable as eggs. Nests hide eggs from predators and shield them from natural elements so more offspring survive.</w:t>
            </w:r>
          </w:p>
        </w:tc>
      </w:tr>
      <w:tr w:rsidR="00F62042" w:rsidRPr="00CD2E1C" w14:paraId="1048EB54" w14:textId="77777777" w:rsidTr="007A1862">
        <w:trPr>
          <w:trHeight w:val="814"/>
        </w:trPr>
        <w:tc>
          <w:tcPr>
            <w:tcW w:w="2024" w:type="dxa"/>
          </w:tcPr>
          <w:p w14:paraId="157F76DC" w14:textId="4B0C95E7" w:rsidR="00F62042" w:rsidRPr="00CD2E1C" w:rsidRDefault="00F62042" w:rsidP="00CD2E1C">
            <w:pPr>
              <w:jc w:val="center"/>
              <w:rPr>
                <w:rFonts w:ascii="Calibri" w:eastAsia="Calibri" w:hAnsi="Calibri" w:cs="Calibri"/>
              </w:rPr>
            </w:pPr>
          </w:p>
          <w:p w14:paraId="47D69943" w14:textId="77777777" w:rsidR="00F62042" w:rsidRPr="00CD2E1C" w:rsidRDefault="00F62042" w:rsidP="00CD2E1C">
            <w:pPr>
              <w:jc w:val="center"/>
              <w:rPr>
                <w:rFonts w:ascii="Calibri" w:eastAsia="Calibri" w:hAnsi="Calibri" w:cs="Calibri"/>
              </w:rPr>
            </w:pPr>
            <w:r w:rsidRPr="00CD2E1C">
              <w:rPr>
                <w:rFonts w:ascii="Calibri" w:eastAsia="Calibri" w:hAnsi="Calibri" w:cs="Calibri"/>
              </w:rPr>
              <w:t>Migration</w:t>
            </w:r>
          </w:p>
          <w:p w14:paraId="0EC26A7F" w14:textId="77777777" w:rsidR="00F62042" w:rsidRPr="00CD2E1C" w:rsidRDefault="00F62042" w:rsidP="00CD2E1C">
            <w:pPr>
              <w:jc w:val="center"/>
              <w:rPr>
                <w:rFonts w:ascii="Calibri" w:eastAsia="Calibri" w:hAnsi="Calibri" w:cs="Calibri"/>
                <w:i/>
              </w:rPr>
            </w:pPr>
            <w:r w:rsidRPr="00CD2E1C">
              <w:rPr>
                <w:rFonts w:ascii="Calibri" w:eastAsia="Calibri" w:hAnsi="Calibri" w:cs="Calibri"/>
                <w:i/>
              </w:rPr>
              <w:t>Animal Behavior</w:t>
            </w:r>
          </w:p>
          <w:p w14:paraId="537C44BB" w14:textId="77777777" w:rsidR="00F62042" w:rsidRPr="00CD2E1C" w:rsidRDefault="00F62042" w:rsidP="00CD2E1C">
            <w:pPr>
              <w:jc w:val="center"/>
              <w:rPr>
                <w:rFonts w:ascii="Calibri" w:eastAsia="Calibri" w:hAnsi="Calibri" w:cs="Calibri"/>
              </w:rPr>
            </w:pPr>
          </w:p>
          <w:p w14:paraId="6575DAED" w14:textId="77777777" w:rsidR="00F62042" w:rsidRPr="00CD2E1C" w:rsidRDefault="00F62042" w:rsidP="00CD2E1C">
            <w:pPr>
              <w:rPr>
                <w:rFonts w:ascii="Calibri" w:eastAsia="Calibri" w:hAnsi="Calibri" w:cs="Calibri"/>
              </w:rPr>
            </w:pPr>
          </w:p>
        </w:tc>
        <w:tc>
          <w:tcPr>
            <w:tcW w:w="3793" w:type="dxa"/>
          </w:tcPr>
          <w:p w14:paraId="0B9C3CCD" w14:textId="77777777" w:rsidR="00CD2E1C" w:rsidRPr="00CD2E1C" w:rsidRDefault="00CD2E1C" w:rsidP="00CD2E1C">
            <w:pPr>
              <w:jc w:val="center"/>
              <w:rPr>
                <w:rFonts w:ascii="Calibri" w:eastAsia="Calibri" w:hAnsi="Calibri" w:cs="Calibri"/>
                <w:i/>
              </w:rPr>
            </w:pPr>
            <w:r w:rsidRPr="00CD2E1C">
              <w:rPr>
                <w:rFonts w:ascii="Calibri" w:eastAsia="Calibri" w:hAnsi="Calibri" w:cs="Calibri"/>
                <w:i/>
              </w:rPr>
              <w:t>Salmon</w:t>
            </w:r>
          </w:p>
          <w:p w14:paraId="27FDDDDD" w14:textId="77777777" w:rsidR="00CD2E1C" w:rsidRPr="00CD2E1C" w:rsidRDefault="00CD2E1C" w:rsidP="00CD2E1C">
            <w:pPr>
              <w:jc w:val="center"/>
              <w:rPr>
                <w:rFonts w:ascii="Calibri" w:eastAsia="Calibri" w:hAnsi="Calibri" w:cs="Calibri"/>
                <w:i/>
              </w:rPr>
            </w:pPr>
            <w:r w:rsidRPr="00CD2E1C">
              <w:rPr>
                <w:rFonts w:ascii="Calibri" w:eastAsia="Calibri" w:hAnsi="Calibri" w:cs="Calibri"/>
                <w:i/>
              </w:rPr>
              <w:t>Whooping Cranes</w:t>
            </w:r>
          </w:p>
          <w:p w14:paraId="50ACF6AB" w14:textId="77777777" w:rsidR="00CD2E1C" w:rsidRPr="00CD2E1C" w:rsidRDefault="00CD2E1C" w:rsidP="00CD2E1C">
            <w:pPr>
              <w:jc w:val="center"/>
              <w:rPr>
                <w:rFonts w:ascii="Calibri" w:eastAsia="Calibri" w:hAnsi="Calibri" w:cs="Calibri"/>
                <w:i/>
              </w:rPr>
            </w:pPr>
            <w:r w:rsidRPr="00CD2E1C">
              <w:rPr>
                <w:rFonts w:ascii="Calibri" w:eastAsia="Calibri" w:hAnsi="Calibri" w:cs="Calibri"/>
                <w:i/>
              </w:rPr>
              <w:t>Caribou</w:t>
            </w:r>
          </w:p>
          <w:p w14:paraId="755CB2ED" w14:textId="167FE8E6" w:rsidR="00CD2E1C" w:rsidRPr="00CD2E1C" w:rsidRDefault="00CD2E1C" w:rsidP="00CD2E1C">
            <w:pPr>
              <w:jc w:val="center"/>
              <w:rPr>
                <w:rFonts w:ascii="Calibri" w:eastAsia="Calibri" w:hAnsi="Calibri" w:cs="Calibri"/>
                <w:i/>
              </w:rPr>
            </w:pPr>
            <w:r w:rsidRPr="00CD2E1C">
              <w:rPr>
                <w:rFonts w:ascii="Calibri" w:eastAsia="Calibri" w:hAnsi="Calibri" w:cs="Calibri"/>
                <w:i/>
              </w:rPr>
              <w:t>Hummingbirds</w:t>
            </w:r>
          </w:p>
        </w:tc>
        <w:tc>
          <w:tcPr>
            <w:tcW w:w="4552" w:type="dxa"/>
          </w:tcPr>
          <w:p w14:paraId="00491F78" w14:textId="6DB59EEA" w:rsidR="00F62042" w:rsidRPr="00CD2E1C" w:rsidRDefault="00CD2E1C" w:rsidP="00CD2E1C">
            <w:pPr>
              <w:jc w:val="center"/>
              <w:rPr>
                <w:rFonts w:ascii="Calibri" w:eastAsia="Calibri" w:hAnsi="Calibri" w:cs="Calibri"/>
                <w:i/>
              </w:rPr>
            </w:pPr>
            <w:r w:rsidRPr="00CD2E1C">
              <w:rPr>
                <w:rFonts w:ascii="Calibri" w:eastAsia="Calibri" w:hAnsi="Calibri" w:cs="Calibri"/>
                <w:i/>
              </w:rPr>
              <w:t xml:space="preserve">This behavior helps animals reproduce by </w:t>
            </w:r>
            <w:r w:rsidR="009A0244">
              <w:rPr>
                <w:rFonts w:ascii="Calibri" w:eastAsia="Calibri" w:hAnsi="Calibri" w:cs="Calibri"/>
                <w:i/>
              </w:rPr>
              <w:t>helping organisms find</w:t>
            </w:r>
            <w:r w:rsidR="009A0244" w:rsidRPr="00CD2E1C">
              <w:rPr>
                <w:rFonts w:ascii="Calibri" w:eastAsia="Calibri" w:hAnsi="Calibri" w:cs="Calibri"/>
                <w:i/>
              </w:rPr>
              <w:t xml:space="preserve"> </w:t>
            </w:r>
            <w:r w:rsidRPr="00CD2E1C">
              <w:rPr>
                <w:rFonts w:ascii="Calibri" w:eastAsia="Calibri" w:hAnsi="Calibri" w:cs="Calibri"/>
                <w:i/>
              </w:rPr>
              <w:t xml:space="preserve">better </w:t>
            </w:r>
            <w:r w:rsidR="009A0244">
              <w:rPr>
                <w:rFonts w:ascii="Calibri" w:eastAsia="Calibri" w:hAnsi="Calibri" w:cs="Calibri"/>
                <w:i/>
              </w:rPr>
              <w:t xml:space="preserve">breeding </w:t>
            </w:r>
            <w:r w:rsidRPr="00CD2E1C">
              <w:rPr>
                <w:rFonts w:ascii="Calibri" w:eastAsia="Calibri" w:hAnsi="Calibri" w:cs="Calibri"/>
                <w:i/>
              </w:rPr>
              <w:t>locations. These locations are often safer, have better weather, or more food available for the offspring when they are born. This leads more offspring to survive.</w:t>
            </w:r>
          </w:p>
        </w:tc>
      </w:tr>
      <w:tr w:rsidR="00F62042" w:rsidRPr="00CD2E1C" w14:paraId="2A017041" w14:textId="77777777" w:rsidTr="007A1862">
        <w:trPr>
          <w:trHeight w:val="814"/>
        </w:trPr>
        <w:tc>
          <w:tcPr>
            <w:tcW w:w="2024" w:type="dxa"/>
          </w:tcPr>
          <w:p w14:paraId="2A7EBB37" w14:textId="77777777" w:rsidR="00F62042" w:rsidRPr="00CD2E1C" w:rsidRDefault="00F62042" w:rsidP="00CD2E1C">
            <w:pPr>
              <w:rPr>
                <w:rFonts w:ascii="Calibri" w:eastAsia="Calibri" w:hAnsi="Calibri" w:cs="Calibri"/>
              </w:rPr>
            </w:pPr>
          </w:p>
          <w:p w14:paraId="5AE102EC" w14:textId="77777777" w:rsidR="00F62042" w:rsidRPr="00CD2E1C" w:rsidRDefault="00F62042" w:rsidP="00CD2E1C">
            <w:pPr>
              <w:jc w:val="center"/>
              <w:rPr>
                <w:rFonts w:ascii="Calibri" w:eastAsia="Calibri" w:hAnsi="Calibri" w:cs="Calibri"/>
              </w:rPr>
            </w:pPr>
            <w:r w:rsidRPr="00CD2E1C">
              <w:rPr>
                <w:rFonts w:ascii="Calibri" w:eastAsia="Calibri" w:hAnsi="Calibri" w:cs="Calibri"/>
              </w:rPr>
              <w:t>Bright Flowers</w:t>
            </w:r>
          </w:p>
          <w:p w14:paraId="0539FEB1" w14:textId="77777777" w:rsidR="00F62042" w:rsidRPr="00CD2E1C" w:rsidRDefault="00F62042" w:rsidP="00CD2E1C">
            <w:pPr>
              <w:jc w:val="center"/>
              <w:rPr>
                <w:rFonts w:ascii="Calibri" w:eastAsia="Calibri" w:hAnsi="Calibri" w:cs="Calibri"/>
                <w:i/>
              </w:rPr>
            </w:pPr>
            <w:r w:rsidRPr="00CD2E1C">
              <w:rPr>
                <w:rFonts w:ascii="Calibri" w:eastAsia="Calibri" w:hAnsi="Calibri" w:cs="Calibri"/>
                <w:i/>
              </w:rPr>
              <w:t>Plant Structure</w:t>
            </w:r>
          </w:p>
          <w:p w14:paraId="1CEC6F72" w14:textId="77777777" w:rsidR="00F62042" w:rsidRPr="00CD2E1C" w:rsidRDefault="00F62042" w:rsidP="00CD2E1C">
            <w:pPr>
              <w:rPr>
                <w:rFonts w:ascii="Calibri" w:eastAsia="Calibri" w:hAnsi="Calibri" w:cs="Calibri"/>
              </w:rPr>
            </w:pPr>
          </w:p>
          <w:p w14:paraId="00A7E64A" w14:textId="77777777" w:rsidR="00F62042" w:rsidRPr="00CD2E1C" w:rsidRDefault="00F62042" w:rsidP="00CD2E1C">
            <w:pPr>
              <w:rPr>
                <w:rFonts w:ascii="Calibri" w:eastAsia="Calibri" w:hAnsi="Calibri" w:cs="Calibri"/>
              </w:rPr>
            </w:pPr>
          </w:p>
        </w:tc>
        <w:tc>
          <w:tcPr>
            <w:tcW w:w="3793" w:type="dxa"/>
          </w:tcPr>
          <w:p w14:paraId="2075F420" w14:textId="77777777" w:rsidR="00CD2E1C" w:rsidRPr="00CD2E1C" w:rsidRDefault="00CD2E1C" w:rsidP="00CD2E1C">
            <w:pPr>
              <w:jc w:val="center"/>
              <w:rPr>
                <w:rFonts w:ascii="Calibri" w:eastAsia="Calibri" w:hAnsi="Calibri" w:cs="Calibri"/>
                <w:i/>
              </w:rPr>
            </w:pPr>
          </w:p>
          <w:p w14:paraId="3DCA9C9A" w14:textId="77777777" w:rsidR="00F62042" w:rsidRPr="00CD2E1C" w:rsidRDefault="00CD2E1C" w:rsidP="00CD2E1C">
            <w:pPr>
              <w:jc w:val="center"/>
              <w:rPr>
                <w:rFonts w:ascii="Calibri" w:eastAsia="Calibri" w:hAnsi="Calibri" w:cs="Calibri"/>
                <w:i/>
              </w:rPr>
            </w:pPr>
            <w:r w:rsidRPr="00CD2E1C">
              <w:rPr>
                <w:rFonts w:ascii="Calibri" w:eastAsia="Calibri" w:hAnsi="Calibri" w:cs="Calibri"/>
                <w:i/>
              </w:rPr>
              <w:t>Lilac</w:t>
            </w:r>
          </w:p>
          <w:p w14:paraId="4AE87735" w14:textId="77777777" w:rsidR="00CD2E1C" w:rsidRPr="00CD2E1C" w:rsidRDefault="00CD2E1C" w:rsidP="00CD2E1C">
            <w:pPr>
              <w:jc w:val="center"/>
              <w:rPr>
                <w:rFonts w:ascii="Calibri" w:eastAsia="Calibri" w:hAnsi="Calibri" w:cs="Calibri"/>
                <w:i/>
              </w:rPr>
            </w:pPr>
            <w:r w:rsidRPr="00CD2E1C">
              <w:rPr>
                <w:rFonts w:ascii="Calibri" w:eastAsia="Calibri" w:hAnsi="Calibri" w:cs="Calibri"/>
                <w:i/>
              </w:rPr>
              <w:t>Spider Orchid</w:t>
            </w:r>
          </w:p>
          <w:p w14:paraId="443A4ADF" w14:textId="40E15B3C" w:rsidR="00CD2E1C" w:rsidRPr="00CD2E1C" w:rsidRDefault="00CD2E1C" w:rsidP="00CD2E1C">
            <w:pPr>
              <w:jc w:val="center"/>
              <w:rPr>
                <w:rFonts w:ascii="Calibri" w:eastAsia="Calibri" w:hAnsi="Calibri" w:cs="Calibri"/>
                <w:i/>
              </w:rPr>
            </w:pPr>
            <w:r w:rsidRPr="00CD2E1C">
              <w:rPr>
                <w:rFonts w:ascii="Calibri" w:eastAsia="Calibri" w:hAnsi="Calibri" w:cs="Calibri"/>
                <w:i/>
              </w:rPr>
              <w:t>Glacier Lily</w:t>
            </w:r>
          </w:p>
        </w:tc>
        <w:tc>
          <w:tcPr>
            <w:tcW w:w="4552" w:type="dxa"/>
          </w:tcPr>
          <w:p w14:paraId="0B572A61" w14:textId="6B9E6839" w:rsidR="00F62042" w:rsidRPr="00CD2E1C" w:rsidRDefault="00CD2E1C" w:rsidP="00CD2E1C">
            <w:pPr>
              <w:jc w:val="center"/>
              <w:rPr>
                <w:rFonts w:ascii="Calibri" w:eastAsia="Calibri" w:hAnsi="Calibri" w:cs="Calibri"/>
                <w:i/>
              </w:rPr>
            </w:pPr>
            <w:r w:rsidRPr="00CD2E1C">
              <w:rPr>
                <w:rFonts w:ascii="Calibri" w:eastAsia="Calibri" w:hAnsi="Calibri" w:cs="Calibri"/>
                <w:i/>
              </w:rPr>
              <w:t xml:space="preserve">This plant structure helps plants reproduce because it attracts pollinators, like bees and insects. They land on the flowers to get food, thus picking up </w:t>
            </w:r>
            <w:r w:rsidR="009A0244">
              <w:rPr>
                <w:rFonts w:ascii="Calibri" w:eastAsia="Calibri" w:hAnsi="Calibri" w:cs="Calibri"/>
                <w:i/>
              </w:rPr>
              <w:t>the flower’s</w:t>
            </w:r>
            <w:r w:rsidR="009A0244" w:rsidRPr="00CD2E1C">
              <w:rPr>
                <w:rFonts w:ascii="Calibri" w:eastAsia="Calibri" w:hAnsi="Calibri" w:cs="Calibri"/>
                <w:i/>
              </w:rPr>
              <w:t xml:space="preserve"> </w:t>
            </w:r>
            <w:r w:rsidRPr="00CD2E1C">
              <w:rPr>
                <w:rFonts w:ascii="Calibri" w:eastAsia="Calibri" w:hAnsi="Calibri" w:cs="Calibri"/>
                <w:i/>
              </w:rPr>
              <w:t>pollen and transferring it to another plant.</w:t>
            </w:r>
          </w:p>
        </w:tc>
      </w:tr>
      <w:tr w:rsidR="00F62042" w14:paraId="18649A71" w14:textId="77777777" w:rsidTr="007A1862">
        <w:trPr>
          <w:trHeight w:val="814"/>
        </w:trPr>
        <w:tc>
          <w:tcPr>
            <w:tcW w:w="2024" w:type="dxa"/>
          </w:tcPr>
          <w:p w14:paraId="660150A8" w14:textId="77777777" w:rsidR="00F62042" w:rsidRPr="00CD2E1C" w:rsidRDefault="00F62042" w:rsidP="00CD2E1C">
            <w:pPr>
              <w:rPr>
                <w:rFonts w:ascii="Calibri" w:eastAsia="Calibri" w:hAnsi="Calibri" w:cs="Calibri"/>
              </w:rPr>
            </w:pPr>
          </w:p>
          <w:p w14:paraId="5B80360A" w14:textId="77777777" w:rsidR="00F62042" w:rsidRPr="00CD2E1C" w:rsidRDefault="00F62042" w:rsidP="00CD2E1C">
            <w:pPr>
              <w:jc w:val="center"/>
              <w:rPr>
                <w:rFonts w:ascii="Calibri" w:eastAsia="Calibri" w:hAnsi="Calibri" w:cs="Calibri"/>
              </w:rPr>
            </w:pPr>
            <w:r w:rsidRPr="00CD2E1C">
              <w:rPr>
                <w:rFonts w:ascii="Calibri" w:eastAsia="Calibri" w:hAnsi="Calibri" w:cs="Calibri"/>
              </w:rPr>
              <w:t>Sex Pheromones</w:t>
            </w:r>
          </w:p>
          <w:p w14:paraId="60A604E2" w14:textId="77777777" w:rsidR="00F62042" w:rsidRPr="00CD2E1C" w:rsidRDefault="00F62042" w:rsidP="00CD2E1C">
            <w:pPr>
              <w:jc w:val="center"/>
              <w:rPr>
                <w:rFonts w:ascii="Calibri" w:eastAsia="Calibri" w:hAnsi="Calibri" w:cs="Calibri"/>
                <w:i/>
              </w:rPr>
            </w:pPr>
            <w:r w:rsidRPr="00CD2E1C">
              <w:rPr>
                <w:rFonts w:ascii="Calibri" w:eastAsia="Calibri" w:hAnsi="Calibri" w:cs="Calibri"/>
                <w:i/>
              </w:rPr>
              <w:t>Plant Structure</w:t>
            </w:r>
          </w:p>
          <w:p w14:paraId="747B9E88" w14:textId="77777777" w:rsidR="00F62042" w:rsidRPr="00CD2E1C" w:rsidRDefault="00F62042" w:rsidP="00CD2E1C">
            <w:pPr>
              <w:rPr>
                <w:rFonts w:ascii="Calibri" w:eastAsia="Calibri" w:hAnsi="Calibri" w:cs="Calibri"/>
              </w:rPr>
            </w:pPr>
          </w:p>
        </w:tc>
        <w:tc>
          <w:tcPr>
            <w:tcW w:w="3793" w:type="dxa"/>
          </w:tcPr>
          <w:p w14:paraId="29CC6E2D" w14:textId="77777777" w:rsidR="00F62042" w:rsidRPr="00CD2E1C" w:rsidRDefault="00F62042" w:rsidP="00CD2E1C">
            <w:pPr>
              <w:jc w:val="center"/>
              <w:rPr>
                <w:rFonts w:ascii="Calibri" w:eastAsia="Calibri" w:hAnsi="Calibri" w:cs="Calibri"/>
                <w:i/>
              </w:rPr>
            </w:pPr>
          </w:p>
          <w:p w14:paraId="22AB7949" w14:textId="77777777" w:rsidR="00CD2E1C" w:rsidRPr="00CD2E1C" w:rsidRDefault="00CD2E1C" w:rsidP="00CD2E1C">
            <w:pPr>
              <w:jc w:val="center"/>
              <w:rPr>
                <w:rFonts w:ascii="Calibri" w:eastAsia="Calibri" w:hAnsi="Calibri" w:cs="Calibri"/>
                <w:i/>
              </w:rPr>
            </w:pPr>
            <w:r w:rsidRPr="00CD2E1C">
              <w:rPr>
                <w:rFonts w:ascii="Calibri" w:eastAsia="Calibri" w:hAnsi="Calibri" w:cs="Calibri"/>
                <w:i/>
              </w:rPr>
              <w:t>Spider Orchid</w:t>
            </w:r>
          </w:p>
          <w:p w14:paraId="457DB447" w14:textId="77777777" w:rsidR="00CD2E1C" w:rsidRPr="00CD2E1C" w:rsidRDefault="00CD2E1C" w:rsidP="00CD2E1C">
            <w:pPr>
              <w:jc w:val="center"/>
              <w:rPr>
                <w:rFonts w:ascii="Calibri" w:eastAsia="Calibri" w:hAnsi="Calibri" w:cs="Calibri"/>
                <w:i/>
              </w:rPr>
            </w:pPr>
          </w:p>
        </w:tc>
        <w:tc>
          <w:tcPr>
            <w:tcW w:w="4552" w:type="dxa"/>
          </w:tcPr>
          <w:p w14:paraId="0279DECA" w14:textId="59B9B5F0" w:rsidR="00F62042" w:rsidRPr="00CD2E1C" w:rsidRDefault="00CD2E1C" w:rsidP="00CD2E1C">
            <w:pPr>
              <w:jc w:val="center"/>
              <w:rPr>
                <w:rFonts w:ascii="Calibri" w:eastAsia="Calibri" w:hAnsi="Calibri" w:cs="Calibri"/>
                <w:i/>
              </w:rPr>
            </w:pPr>
            <w:r w:rsidRPr="00CD2E1C">
              <w:rPr>
                <w:rFonts w:ascii="Calibri" w:eastAsia="Calibri" w:hAnsi="Calibri" w:cs="Calibri"/>
                <w:i/>
              </w:rPr>
              <w:t>This plant structure helps plants by attracting the male bee with a scent very similar to a female bee. This causes them to land on the flowers</w:t>
            </w:r>
            <w:r w:rsidR="009A0244">
              <w:rPr>
                <w:rFonts w:ascii="Calibri" w:eastAsia="Calibri" w:hAnsi="Calibri" w:cs="Calibri"/>
                <w:i/>
              </w:rPr>
              <w:t xml:space="preserve"> and </w:t>
            </w:r>
            <w:r w:rsidRPr="00CD2E1C">
              <w:rPr>
                <w:rFonts w:ascii="Calibri" w:eastAsia="Calibri" w:hAnsi="Calibri" w:cs="Calibri"/>
                <w:i/>
              </w:rPr>
              <w:t xml:space="preserve">pick up pollen </w:t>
            </w:r>
            <w:r w:rsidR="009A0244">
              <w:rPr>
                <w:rFonts w:ascii="Calibri" w:eastAsia="Calibri" w:hAnsi="Calibri" w:cs="Calibri"/>
                <w:i/>
              </w:rPr>
              <w:t>to</w:t>
            </w:r>
            <w:r w:rsidR="009A0244" w:rsidRPr="00CD2E1C">
              <w:rPr>
                <w:rFonts w:ascii="Calibri" w:eastAsia="Calibri" w:hAnsi="Calibri" w:cs="Calibri"/>
                <w:i/>
              </w:rPr>
              <w:t xml:space="preserve"> </w:t>
            </w:r>
            <w:r w:rsidRPr="00CD2E1C">
              <w:rPr>
                <w:rFonts w:ascii="Calibri" w:eastAsia="Calibri" w:hAnsi="Calibri" w:cs="Calibri"/>
                <w:i/>
              </w:rPr>
              <w:t>transfer to another plant.</w:t>
            </w:r>
          </w:p>
        </w:tc>
      </w:tr>
    </w:tbl>
    <w:p w14:paraId="2AF56005" w14:textId="77777777" w:rsidR="00F62042" w:rsidRDefault="00F62042" w:rsidP="00F62042">
      <w:pPr>
        <w:spacing w:line="240" w:lineRule="auto"/>
        <w:rPr>
          <w:rFonts w:ascii="Calibri" w:hAnsi="Calibri"/>
          <w:highlight w:val="yellow"/>
        </w:rPr>
      </w:pPr>
    </w:p>
    <w:p w14:paraId="5F257EFB" w14:textId="5661E422" w:rsidR="00D206D4" w:rsidRPr="00D206D4" w:rsidRDefault="00D206D4" w:rsidP="00445248">
      <w:pPr>
        <w:pStyle w:val="ListParagraph"/>
        <w:numPr>
          <w:ilvl w:val="0"/>
          <w:numId w:val="10"/>
        </w:numPr>
        <w:spacing w:line="240" w:lineRule="auto"/>
        <w:rPr>
          <w:rFonts w:ascii="Calibri" w:hAnsi="Calibri"/>
        </w:rPr>
      </w:pPr>
      <w:r>
        <w:rPr>
          <w:rFonts w:ascii="Calibri" w:hAnsi="Calibri"/>
        </w:rPr>
        <w:t xml:space="preserve">After their evidence table, students are given the following discussion question: In what examples </w:t>
      </w:r>
      <w:r w:rsidR="007E2FF8">
        <w:rPr>
          <w:rFonts w:ascii="Calibri" w:hAnsi="Calibri"/>
        </w:rPr>
        <w:t xml:space="preserve">did </w:t>
      </w:r>
      <w:r>
        <w:rPr>
          <w:rFonts w:ascii="Calibri" w:hAnsi="Calibri"/>
        </w:rPr>
        <w:t xml:space="preserve">animal behaviors and plant structures </w:t>
      </w:r>
      <w:r w:rsidR="007E2FF8">
        <w:rPr>
          <w:rFonts w:ascii="Calibri" w:hAnsi="Calibri"/>
        </w:rPr>
        <w:t xml:space="preserve">seem </w:t>
      </w:r>
      <w:r>
        <w:rPr>
          <w:rFonts w:ascii="Calibri" w:hAnsi="Calibri"/>
        </w:rPr>
        <w:t xml:space="preserve">related? </w:t>
      </w:r>
      <w:r w:rsidR="0028459B">
        <w:rPr>
          <w:rFonts w:ascii="Calibri" w:hAnsi="Calibri"/>
        </w:rPr>
        <w:t>Explain</w:t>
      </w:r>
      <w:r>
        <w:rPr>
          <w:rFonts w:ascii="Calibri" w:hAnsi="Calibri"/>
        </w:rPr>
        <w:t xml:space="preserve">. This question is intended to highlight how animals and plants often rely on each other, which will be emphasized as students explore effects of global warming in Task 3. </w:t>
      </w:r>
    </w:p>
    <w:p w14:paraId="4CCBED85" w14:textId="32F86FC5" w:rsidR="0004489C" w:rsidRPr="00D206D4" w:rsidRDefault="00D206D4" w:rsidP="00445248">
      <w:pPr>
        <w:pStyle w:val="ListParagraph"/>
        <w:numPr>
          <w:ilvl w:val="0"/>
          <w:numId w:val="16"/>
        </w:numPr>
        <w:spacing w:line="240" w:lineRule="auto"/>
        <w:rPr>
          <w:rFonts w:ascii="Calibri" w:hAnsi="Calibri"/>
        </w:rPr>
      </w:pPr>
      <w:r w:rsidRPr="00D206D4">
        <w:rPr>
          <w:rFonts w:ascii="Calibri" w:hAnsi="Calibri"/>
        </w:rPr>
        <w:t xml:space="preserve">We recommend having students discuss this question in groups and then share out ideas as a class. This </w:t>
      </w:r>
      <w:r w:rsidR="008D7D52">
        <w:rPr>
          <w:rFonts w:ascii="Calibri" w:hAnsi="Calibri"/>
        </w:rPr>
        <w:t>not only</w:t>
      </w:r>
      <w:r w:rsidRPr="00D206D4">
        <w:rPr>
          <w:rFonts w:ascii="Calibri" w:hAnsi="Calibri"/>
        </w:rPr>
        <w:t xml:space="preserve"> provide</w:t>
      </w:r>
      <w:r w:rsidR="008D7D52">
        <w:rPr>
          <w:rFonts w:ascii="Calibri" w:hAnsi="Calibri"/>
        </w:rPr>
        <w:t>s</w:t>
      </w:r>
      <w:r w:rsidRPr="00D206D4">
        <w:rPr>
          <w:rFonts w:ascii="Calibri" w:hAnsi="Calibri"/>
        </w:rPr>
        <w:t xml:space="preserve"> you with a quick check to gauge student understanding</w:t>
      </w:r>
      <w:r w:rsidR="008D7D52">
        <w:rPr>
          <w:rFonts w:ascii="Calibri" w:hAnsi="Calibri"/>
        </w:rPr>
        <w:t>, it also is a good equity practice.</w:t>
      </w:r>
    </w:p>
    <w:p w14:paraId="3643E8CB" w14:textId="77777777" w:rsidR="002B3D65" w:rsidRPr="005675ED" w:rsidRDefault="002B3D65" w:rsidP="002B3D65">
      <w:pPr>
        <w:tabs>
          <w:tab w:val="left" w:pos="6013"/>
        </w:tabs>
        <w:spacing w:line="240" w:lineRule="auto"/>
        <w:rPr>
          <w:rFonts w:ascii="Calibri" w:hAnsi="Calibri"/>
          <w:highlight w:val="yellow"/>
        </w:rPr>
      </w:pPr>
    </w:p>
    <w:p w14:paraId="2B31F2A6" w14:textId="1C5F8784" w:rsidR="00850AAA" w:rsidRPr="00504999" w:rsidRDefault="005231D2" w:rsidP="002B3D65">
      <w:pPr>
        <w:tabs>
          <w:tab w:val="left" w:pos="6013"/>
        </w:tabs>
        <w:spacing w:line="240" w:lineRule="auto"/>
        <w:rPr>
          <w:rFonts w:ascii="Calibri" w:hAnsi="Calibri"/>
          <w:b/>
        </w:rPr>
      </w:pPr>
      <w:r w:rsidRPr="00504999">
        <w:rPr>
          <w:rFonts w:ascii="Calibri" w:hAnsi="Calibri"/>
          <w:b/>
        </w:rPr>
        <w:t>Explain</w:t>
      </w:r>
    </w:p>
    <w:p w14:paraId="437A20B1" w14:textId="7A3BA9E4" w:rsidR="005231D2" w:rsidRPr="00504999" w:rsidRDefault="00D74BAA" w:rsidP="00445248">
      <w:pPr>
        <w:pStyle w:val="ListParagraph"/>
        <w:numPr>
          <w:ilvl w:val="0"/>
          <w:numId w:val="11"/>
        </w:numPr>
        <w:tabs>
          <w:tab w:val="left" w:pos="6013"/>
        </w:tabs>
        <w:spacing w:line="240" w:lineRule="auto"/>
        <w:rPr>
          <w:rFonts w:ascii="Calibri" w:hAnsi="Calibri"/>
        </w:rPr>
      </w:pPr>
      <w:r w:rsidRPr="00504999">
        <w:rPr>
          <w:rFonts w:ascii="Calibri" w:hAnsi="Calibri"/>
        </w:rPr>
        <w:t xml:space="preserve">Now that students have seen all the evidence, they can return to </w:t>
      </w:r>
      <w:r w:rsidR="00551FE3">
        <w:rPr>
          <w:rFonts w:ascii="Calibri" w:hAnsi="Calibri"/>
          <w:i/>
        </w:rPr>
        <w:t>Engage</w:t>
      </w:r>
      <w:r w:rsidR="00551FE3">
        <w:rPr>
          <w:rFonts w:ascii="Calibri" w:hAnsi="Calibri"/>
        </w:rPr>
        <w:t xml:space="preserve"> scenario: Scientists say that bees and flowering plants heavily rely on each other.</w:t>
      </w:r>
      <w:r w:rsidRPr="00504999">
        <w:rPr>
          <w:rFonts w:ascii="Calibri" w:hAnsi="Calibri"/>
        </w:rPr>
        <w:t xml:space="preserve"> </w:t>
      </w:r>
      <w:r w:rsidR="00551FE3">
        <w:rPr>
          <w:rFonts w:ascii="Calibri" w:hAnsi="Calibri"/>
        </w:rPr>
        <w:t>I</w:t>
      </w:r>
      <w:r w:rsidRPr="00504999">
        <w:rPr>
          <w:rFonts w:ascii="Calibri" w:hAnsi="Calibri"/>
        </w:rPr>
        <w:t>ndividually</w:t>
      </w:r>
      <w:r w:rsidR="00551FE3">
        <w:rPr>
          <w:rFonts w:ascii="Calibri" w:hAnsi="Calibri"/>
        </w:rPr>
        <w:t xml:space="preserve">, students write an argument that supports or refutes this statement, using evidence from the </w:t>
      </w:r>
      <w:r w:rsidR="00551FE3">
        <w:rPr>
          <w:rFonts w:ascii="Calibri" w:hAnsi="Calibri"/>
          <w:i/>
        </w:rPr>
        <w:t>Explore</w:t>
      </w:r>
      <w:r w:rsidR="00551FE3">
        <w:rPr>
          <w:rFonts w:ascii="Calibri" w:hAnsi="Calibri"/>
        </w:rPr>
        <w:t xml:space="preserve"> stations and scientific reasoning</w:t>
      </w:r>
      <w:r w:rsidRPr="00504999">
        <w:rPr>
          <w:rFonts w:ascii="Calibri" w:hAnsi="Calibri"/>
        </w:rPr>
        <w:t>.</w:t>
      </w:r>
    </w:p>
    <w:p w14:paraId="40F60B61" w14:textId="4F743E1A" w:rsidR="00AC3E87" w:rsidRDefault="00551FE3" w:rsidP="00445248">
      <w:pPr>
        <w:pStyle w:val="ListParagraph"/>
        <w:numPr>
          <w:ilvl w:val="0"/>
          <w:numId w:val="23"/>
        </w:numPr>
        <w:tabs>
          <w:tab w:val="left" w:pos="6013"/>
        </w:tabs>
        <w:spacing w:line="240" w:lineRule="auto"/>
        <w:rPr>
          <w:rFonts w:ascii="Calibri" w:hAnsi="Calibri"/>
        </w:rPr>
      </w:pPr>
      <w:r>
        <w:rPr>
          <w:rFonts w:ascii="Calibri" w:hAnsi="Calibri"/>
        </w:rPr>
        <w:t xml:space="preserve">Here students are using the SEP of </w:t>
      </w:r>
      <w:r>
        <w:rPr>
          <w:rFonts w:ascii="Calibri" w:hAnsi="Calibri"/>
          <w:b/>
        </w:rPr>
        <w:t>Engaging in Argument From Evidence</w:t>
      </w:r>
      <w:r>
        <w:rPr>
          <w:rFonts w:ascii="Calibri" w:hAnsi="Calibri"/>
        </w:rPr>
        <w:t>, as they write an argument using evidence and scientific reasoning to support an explanation for the bee and flowering plant phenomenon</w:t>
      </w:r>
      <w:r w:rsidR="00DE6647" w:rsidRPr="00504999">
        <w:rPr>
          <w:rFonts w:ascii="Calibri" w:hAnsi="Calibri"/>
        </w:rPr>
        <w:t>.</w:t>
      </w:r>
    </w:p>
    <w:p w14:paraId="29F9FD71" w14:textId="2EC2BB0D" w:rsidR="005231D2" w:rsidRPr="00587E40" w:rsidRDefault="00C23A32" w:rsidP="002B3D65">
      <w:pPr>
        <w:pStyle w:val="ListParagraph"/>
        <w:numPr>
          <w:ilvl w:val="0"/>
          <w:numId w:val="23"/>
        </w:numPr>
        <w:tabs>
          <w:tab w:val="left" w:pos="6013"/>
        </w:tabs>
        <w:spacing w:line="240" w:lineRule="auto"/>
        <w:rPr>
          <w:rFonts w:ascii="Calibri" w:hAnsi="Calibri"/>
        </w:rPr>
      </w:pPr>
      <w:r>
        <w:rPr>
          <w:rFonts w:ascii="Calibri" w:hAnsi="Calibri"/>
        </w:rPr>
        <w:t>Students will only be incorporating evidence from the “Bright Flowers” resource, but they may be using at least one of the other resources for their Culminating Project, depending on the organism they choose. This also emphasizes the practice of selecting only the evidence that is pertinent to the question.</w:t>
      </w:r>
    </w:p>
    <w:p w14:paraId="397F5CF6" w14:textId="2E4A8DA4" w:rsidR="00551FE3" w:rsidRDefault="00551FE3" w:rsidP="00445248">
      <w:pPr>
        <w:pStyle w:val="ListParagraph"/>
        <w:numPr>
          <w:ilvl w:val="0"/>
          <w:numId w:val="11"/>
        </w:numPr>
        <w:tabs>
          <w:tab w:val="left" w:pos="6013"/>
        </w:tabs>
        <w:spacing w:line="240" w:lineRule="auto"/>
        <w:rPr>
          <w:rFonts w:ascii="Calibri" w:hAnsi="Calibri"/>
        </w:rPr>
      </w:pPr>
      <w:r>
        <w:rPr>
          <w:rFonts w:ascii="Calibri" w:hAnsi="Calibri"/>
        </w:rPr>
        <w:lastRenderedPageBreak/>
        <w:t>Optional Sentence Frames to Provide:</w:t>
      </w:r>
    </w:p>
    <w:p w14:paraId="661E2A53" w14:textId="6C40C1B7" w:rsidR="00551FE3" w:rsidRDefault="00551FE3" w:rsidP="00445248">
      <w:pPr>
        <w:pStyle w:val="ListParagraph"/>
        <w:numPr>
          <w:ilvl w:val="0"/>
          <w:numId w:val="28"/>
        </w:numPr>
        <w:tabs>
          <w:tab w:val="left" w:pos="6013"/>
        </w:tabs>
        <w:spacing w:line="240" w:lineRule="auto"/>
        <w:rPr>
          <w:rFonts w:ascii="Calibri" w:hAnsi="Calibri"/>
        </w:rPr>
      </w:pPr>
      <w:r>
        <w:rPr>
          <w:rFonts w:ascii="Calibri" w:hAnsi="Calibri"/>
        </w:rPr>
        <w:t>I agree/disagree (pick one) with the scientists that say that…</w:t>
      </w:r>
    </w:p>
    <w:p w14:paraId="0B546C2A" w14:textId="7F8EB843" w:rsidR="00551FE3" w:rsidRDefault="00551FE3" w:rsidP="00445248">
      <w:pPr>
        <w:pStyle w:val="ListParagraph"/>
        <w:numPr>
          <w:ilvl w:val="0"/>
          <w:numId w:val="28"/>
        </w:numPr>
        <w:tabs>
          <w:tab w:val="left" w:pos="6013"/>
        </w:tabs>
        <w:spacing w:line="240" w:lineRule="auto"/>
        <w:rPr>
          <w:rFonts w:ascii="Calibri" w:hAnsi="Calibri"/>
        </w:rPr>
      </w:pPr>
      <w:r>
        <w:rPr>
          <w:rFonts w:ascii="Calibri" w:hAnsi="Calibri"/>
        </w:rPr>
        <w:t xml:space="preserve">Based on what I learned in the stations, I </w:t>
      </w:r>
      <w:r w:rsidR="0028459B">
        <w:rPr>
          <w:rFonts w:ascii="Calibri" w:hAnsi="Calibri"/>
        </w:rPr>
        <w:t xml:space="preserve">think </w:t>
      </w:r>
      <w:r>
        <w:rPr>
          <w:rFonts w:ascii="Calibri" w:hAnsi="Calibri"/>
        </w:rPr>
        <w:t>that…</w:t>
      </w:r>
    </w:p>
    <w:p w14:paraId="0790AEDC" w14:textId="090A67F1" w:rsidR="00551FE3" w:rsidRDefault="00551FE3" w:rsidP="00445248">
      <w:pPr>
        <w:pStyle w:val="ListParagraph"/>
        <w:numPr>
          <w:ilvl w:val="0"/>
          <w:numId w:val="28"/>
        </w:numPr>
        <w:tabs>
          <w:tab w:val="left" w:pos="6013"/>
        </w:tabs>
        <w:spacing w:line="240" w:lineRule="auto"/>
        <w:rPr>
          <w:rFonts w:ascii="Calibri" w:hAnsi="Calibri"/>
        </w:rPr>
      </w:pPr>
      <w:r>
        <w:rPr>
          <w:rFonts w:ascii="Calibri" w:hAnsi="Calibri"/>
        </w:rPr>
        <w:t>This means that…</w:t>
      </w:r>
    </w:p>
    <w:p w14:paraId="6F424816" w14:textId="22243041" w:rsidR="00551FE3" w:rsidRDefault="00551FE3" w:rsidP="00445248">
      <w:pPr>
        <w:pStyle w:val="ListParagraph"/>
        <w:numPr>
          <w:ilvl w:val="0"/>
          <w:numId w:val="28"/>
        </w:numPr>
        <w:tabs>
          <w:tab w:val="left" w:pos="6013"/>
        </w:tabs>
        <w:spacing w:line="240" w:lineRule="auto"/>
        <w:rPr>
          <w:rFonts w:ascii="Calibri" w:hAnsi="Calibri"/>
        </w:rPr>
      </w:pPr>
      <w:r>
        <w:rPr>
          <w:rFonts w:ascii="Calibri" w:hAnsi="Calibri"/>
        </w:rPr>
        <w:t>The bees rely on the flowers for…</w:t>
      </w:r>
    </w:p>
    <w:p w14:paraId="615BFDB6" w14:textId="0AA74682" w:rsidR="00551FE3" w:rsidRDefault="00551FE3" w:rsidP="00445248">
      <w:pPr>
        <w:pStyle w:val="ListParagraph"/>
        <w:numPr>
          <w:ilvl w:val="0"/>
          <w:numId w:val="28"/>
        </w:numPr>
        <w:tabs>
          <w:tab w:val="left" w:pos="6013"/>
        </w:tabs>
        <w:spacing w:line="240" w:lineRule="auto"/>
        <w:rPr>
          <w:rFonts w:ascii="Calibri" w:hAnsi="Calibri"/>
        </w:rPr>
      </w:pPr>
      <w:r>
        <w:rPr>
          <w:rFonts w:ascii="Calibri" w:hAnsi="Calibri"/>
        </w:rPr>
        <w:t>The flowers rely on the bees for…</w:t>
      </w:r>
    </w:p>
    <w:p w14:paraId="4E48B26E" w14:textId="6CD3C5EA" w:rsidR="00551FE3" w:rsidRDefault="00551FE3" w:rsidP="00445248">
      <w:pPr>
        <w:pStyle w:val="ListParagraph"/>
        <w:numPr>
          <w:ilvl w:val="0"/>
          <w:numId w:val="28"/>
        </w:numPr>
        <w:tabs>
          <w:tab w:val="left" w:pos="6013"/>
        </w:tabs>
        <w:spacing w:line="240" w:lineRule="auto"/>
        <w:rPr>
          <w:rFonts w:ascii="Calibri" w:hAnsi="Calibri"/>
        </w:rPr>
      </w:pPr>
      <w:r>
        <w:rPr>
          <w:rFonts w:ascii="Calibri" w:hAnsi="Calibri"/>
        </w:rPr>
        <w:t>Other plants and animals seem to have a similar relationship, like…</w:t>
      </w:r>
    </w:p>
    <w:p w14:paraId="4F1EC371" w14:textId="77777777" w:rsidR="00551FE3" w:rsidRPr="00551FE3" w:rsidRDefault="00551FE3" w:rsidP="00551FE3">
      <w:pPr>
        <w:tabs>
          <w:tab w:val="left" w:pos="6013"/>
        </w:tabs>
        <w:spacing w:line="240" w:lineRule="auto"/>
        <w:rPr>
          <w:rFonts w:ascii="Calibri" w:hAnsi="Calibri"/>
        </w:rPr>
      </w:pPr>
    </w:p>
    <w:p w14:paraId="767C957D" w14:textId="670EA06F" w:rsidR="005231D2" w:rsidRPr="00504999" w:rsidRDefault="00EF1CD3" w:rsidP="00445248">
      <w:pPr>
        <w:pStyle w:val="ListParagraph"/>
        <w:numPr>
          <w:ilvl w:val="0"/>
          <w:numId w:val="11"/>
        </w:numPr>
        <w:tabs>
          <w:tab w:val="left" w:pos="6013"/>
        </w:tabs>
        <w:spacing w:line="240" w:lineRule="auto"/>
        <w:rPr>
          <w:rFonts w:ascii="Calibri" w:hAnsi="Calibri"/>
        </w:rPr>
      </w:pPr>
      <w:r w:rsidRPr="00504999">
        <w:rPr>
          <w:rFonts w:ascii="Calibri" w:hAnsi="Calibri"/>
        </w:rPr>
        <w:t>Possible Student Sample:</w:t>
      </w:r>
      <w:r w:rsidR="00551FE3">
        <w:rPr>
          <w:rFonts w:ascii="Calibri" w:hAnsi="Calibri"/>
        </w:rPr>
        <w:t xml:space="preserve"> </w:t>
      </w:r>
      <w:r w:rsidR="00551FE3">
        <w:rPr>
          <w:rFonts w:ascii="Calibri" w:hAnsi="Calibri"/>
          <w:i/>
        </w:rPr>
        <w:t>I agree with the scientists that say that bees and flowering plants heavily rely on each other. Based on my own prior knowledge and the Explore stations, I know that bees are pollinators. This means that they help flowering plants reproduce by moving pollen between flowers as they look for food. The bees rely on the flowers for food (nectar), which they need to survive. The flowers rely on the bees to reproduce, so they can create more offspring. Other plants and animals seem to have a similar relationship, like the hummingbird and glacier lily.</w:t>
      </w:r>
    </w:p>
    <w:p w14:paraId="0BAA61FB" w14:textId="77777777" w:rsidR="00E54677" w:rsidRPr="00504999" w:rsidRDefault="00E54677" w:rsidP="002B3D65">
      <w:pPr>
        <w:tabs>
          <w:tab w:val="left" w:pos="1530"/>
          <w:tab w:val="left" w:pos="6013"/>
        </w:tabs>
        <w:spacing w:line="240" w:lineRule="auto"/>
        <w:rPr>
          <w:rFonts w:ascii="Calibri" w:hAnsi="Calibri" w:cs="Calibri"/>
        </w:rPr>
      </w:pPr>
    </w:p>
    <w:p w14:paraId="375FC267" w14:textId="472316E1" w:rsidR="006A414F" w:rsidRDefault="006A414F" w:rsidP="00445248">
      <w:pPr>
        <w:pStyle w:val="ListParagraph"/>
        <w:numPr>
          <w:ilvl w:val="0"/>
          <w:numId w:val="11"/>
        </w:numPr>
        <w:tabs>
          <w:tab w:val="left" w:pos="1530"/>
          <w:tab w:val="left" w:pos="6013"/>
        </w:tabs>
        <w:spacing w:line="240" w:lineRule="auto"/>
        <w:rPr>
          <w:rFonts w:ascii="Calibri" w:hAnsi="Calibri" w:cs="Calibri"/>
        </w:rPr>
      </w:pPr>
      <w:r>
        <w:rPr>
          <w:rFonts w:ascii="Calibri" w:hAnsi="Calibri" w:cs="Calibri"/>
        </w:rPr>
        <w:t xml:space="preserve">For additional language support, consider using the </w:t>
      </w:r>
      <w:r w:rsidRPr="006A414F">
        <w:rPr>
          <w:rFonts w:ascii="Calibri" w:hAnsi="Calibri" w:cs="Calibri"/>
          <w:i/>
        </w:rPr>
        <w:t>Stronger Clearer</w:t>
      </w:r>
      <w:r>
        <w:rPr>
          <w:rFonts w:ascii="Calibri" w:hAnsi="Calibri" w:cs="Calibri"/>
        </w:rPr>
        <w:t xml:space="preserve"> as an opportunity for students to share and revise their arguments. A template is provided below:</w:t>
      </w:r>
    </w:p>
    <w:p w14:paraId="28319307" w14:textId="77777777" w:rsidR="006A414F" w:rsidRPr="006A414F" w:rsidRDefault="006A414F" w:rsidP="006A414F">
      <w:pPr>
        <w:tabs>
          <w:tab w:val="left" w:pos="1530"/>
          <w:tab w:val="left" w:pos="6013"/>
        </w:tabs>
        <w:spacing w:line="240" w:lineRule="auto"/>
        <w:rPr>
          <w:rFonts w:ascii="Calibri" w:hAnsi="Calibri" w:cs="Calibri"/>
        </w:rPr>
      </w:pPr>
    </w:p>
    <w:tbl>
      <w:tblPr>
        <w:tblStyle w:val="TableGrid"/>
        <w:tblW w:w="0" w:type="auto"/>
        <w:tblLook w:val="04A0" w:firstRow="1" w:lastRow="0" w:firstColumn="1" w:lastColumn="0" w:noHBand="0" w:noVBand="1"/>
      </w:tblPr>
      <w:tblGrid>
        <w:gridCol w:w="10440"/>
      </w:tblGrid>
      <w:tr w:rsidR="006A414F" w14:paraId="00302B27" w14:textId="77777777" w:rsidTr="006A414F">
        <w:tc>
          <w:tcPr>
            <w:tcW w:w="10440" w:type="dxa"/>
          </w:tcPr>
          <w:p w14:paraId="48F64F99" w14:textId="77777777" w:rsidR="006A414F" w:rsidRDefault="006A414F" w:rsidP="006A414F">
            <w:pPr>
              <w:rPr>
                <w:rFonts w:ascii="Calibri" w:hAnsi="Calibri" w:cs="Times New Roman"/>
              </w:rPr>
            </w:pPr>
          </w:p>
          <w:p w14:paraId="52F42E17" w14:textId="517A98D1" w:rsidR="006A414F" w:rsidRDefault="006A414F" w:rsidP="006A414F">
            <w:pPr>
              <w:rPr>
                <w:rFonts w:ascii="Calibri" w:hAnsi="Calibri" w:cs="Times New Roman"/>
              </w:rPr>
            </w:pPr>
            <w:r>
              <w:rPr>
                <w:rFonts w:ascii="Calibri" w:hAnsi="Calibri" w:cs="Times New Roman"/>
              </w:rPr>
              <w:t>U</w:t>
            </w:r>
            <w:r w:rsidRPr="00B242B9">
              <w:rPr>
                <w:rFonts w:ascii="Calibri" w:hAnsi="Calibri" w:cs="Times New Roman"/>
              </w:rPr>
              <w:t xml:space="preserve">se the </w:t>
            </w:r>
            <w:r w:rsidRPr="006A414F">
              <w:rPr>
                <w:rFonts w:ascii="Calibri" w:hAnsi="Calibri" w:cs="Times New Roman"/>
                <w:i/>
              </w:rPr>
              <w:t>Stronger Clearer</w:t>
            </w:r>
            <w:r w:rsidRPr="00B242B9">
              <w:rPr>
                <w:rFonts w:ascii="Calibri" w:hAnsi="Calibri" w:cs="Times New Roman"/>
              </w:rPr>
              <w:t xml:space="preserve"> protocol</w:t>
            </w:r>
            <w:r>
              <w:rPr>
                <w:rFonts w:ascii="Calibri" w:hAnsi="Calibri" w:cs="Times New Roman"/>
              </w:rPr>
              <w:t xml:space="preserve"> below</w:t>
            </w:r>
            <w:r w:rsidRPr="00B242B9">
              <w:rPr>
                <w:rFonts w:ascii="Calibri" w:hAnsi="Calibri" w:cs="Times New Roman"/>
              </w:rPr>
              <w:t xml:space="preserve"> to get feedback </w:t>
            </w:r>
            <w:r>
              <w:rPr>
                <w:rFonts w:ascii="Calibri" w:hAnsi="Calibri" w:cs="Times New Roman"/>
              </w:rPr>
              <w:t xml:space="preserve">for your argument </w:t>
            </w:r>
            <w:r w:rsidRPr="00B242B9">
              <w:rPr>
                <w:rFonts w:ascii="Calibri" w:hAnsi="Calibri" w:cs="Times New Roman"/>
              </w:rPr>
              <w:t>and make revisions.</w:t>
            </w:r>
          </w:p>
          <w:p w14:paraId="23245098" w14:textId="77777777" w:rsidR="006A414F" w:rsidRPr="00B242B9" w:rsidRDefault="006A414F" w:rsidP="006A414F">
            <w:pPr>
              <w:rPr>
                <w:rFonts w:ascii="Calibri" w:hAnsi="Calibri" w:cs="Times New Roman"/>
              </w:rPr>
            </w:pPr>
          </w:p>
          <w:p w14:paraId="7C9907AA" w14:textId="544EC297" w:rsidR="006A414F" w:rsidRPr="00B242B9" w:rsidRDefault="006A414F" w:rsidP="006A414F">
            <w:pPr>
              <w:numPr>
                <w:ilvl w:val="0"/>
                <w:numId w:val="30"/>
              </w:numPr>
              <w:textAlignment w:val="baseline"/>
              <w:rPr>
                <w:rFonts w:ascii="Calibri" w:hAnsi="Calibri" w:cs="Times New Roman"/>
              </w:rPr>
            </w:pPr>
            <w:r w:rsidRPr="00B242B9">
              <w:rPr>
                <w:rFonts w:ascii="Calibri" w:hAnsi="Calibri" w:cs="Times New Roman"/>
                <w:b/>
                <w:bCs/>
              </w:rPr>
              <w:t xml:space="preserve">Individual Think Time: </w:t>
            </w:r>
            <w:r w:rsidRPr="00B242B9">
              <w:rPr>
                <w:rFonts w:ascii="Calibri" w:hAnsi="Calibri" w:cs="Times New Roman"/>
              </w:rPr>
              <w:t xml:space="preserve">Turn </w:t>
            </w:r>
            <w:r>
              <w:rPr>
                <w:rFonts w:ascii="Calibri" w:hAnsi="Calibri" w:cs="Times New Roman"/>
              </w:rPr>
              <w:t>your</w:t>
            </w:r>
            <w:r w:rsidRPr="00B242B9">
              <w:rPr>
                <w:rFonts w:ascii="Calibri" w:hAnsi="Calibri" w:cs="Times New Roman"/>
              </w:rPr>
              <w:t xml:space="preserve"> </w:t>
            </w:r>
            <w:r>
              <w:rPr>
                <w:rFonts w:ascii="Calibri" w:hAnsi="Calibri" w:cs="Times New Roman"/>
              </w:rPr>
              <w:t>student guide</w:t>
            </w:r>
            <w:r w:rsidRPr="00B242B9">
              <w:rPr>
                <w:rFonts w:ascii="Calibri" w:hAnsi="Calibri" w:cs="Times New Roman"/>
              </w:rPr>
              <w:t xml:space="preserve"> over so you can’t see it. Take a minute to think about how you will </w:t>
            </w:r>
            <w:r>
              <w:rPr>
                <w:rFonts w:ascii="Calibri" w:hAnsi="Calibri" w:cs="Times New Roman"/>
              </w:rPr>
              <w:t>describe your argument</w:t>
            </w:r>
            <w:r w:rsidRPr="00B242B9">
              <w:rPr>
                <w:rFonts w:ascii="Calibri" w:hAnsi="Calibri" w:cs="Times New Roman"/>
              </w:rPr>
              <w:t xml:space="preserve"> to a first partner. </w:t>
            </w:r>
            <w:r w:rsidRPr="00B242B9">
              <w:rPr>
                <w:rFonts w:ascii="Calibri" w:hAnsi="Calibri" w:cs="Times New Roman"/>
              </w:rPr>
              <w:br/>
              <w:t xml:space="preserve"> </w:t>
            </w:r>
          </w:p>
          <w:p w14:paraId="15C7EEC9" w14:textId="51D50FB6" w:rsidR="006A414F" w:rsidRPr="00B242B9" w:rsidRDefault="006A414F" w:rsidP="006A414F">
            <w:pPr>
              <w:numPr>
                <w:ilvl w:val="0"/>
                <w:numId w:val="30"/>
              </w:numPr>
              <w:textAlignment w:val="baseline"/>
              <w:rPr>
                <w:rFonts w:ascii="Calibri" w:hAnsi="Calibri" w:cs="Times New Roman"/>
              </w:rPr>
            </w:pPr>
            <w:r w:rsidRPr="00B242B9">
              <w:rPr>
                <w:rFonts w:ascii="Calibri" w:hAnsi="Calibri" w:cs="Times New Roman"/>
                <w:b/>
                <w:bCs/>
              </w:rPr>
              <w:t>Partner Discussion</w:t>
            </w:r>
            <w:r>
              <w:rPr>
                <w:rFonts w:ascii="Calibri" w:hAnsi="Calibri" w:cs="Times New Roman"/>
                <w:b/>
                <w:bCs/>
              </w:rPr>
              <w:t xml:space="preserve"> </w:t>
            </w:r>
            <w:r w:rsidRPr="00B242B9">
              <w:rPr>
                <w:rFonts w:ascii="Calibri" w:hAnsi="Calibri" w:cs="Times New Roman"/>
                <w:b/>
                <w:bCs/>
              </w:rPr>
              <w:t>1:</w:t>
            </w:r>
            <w:r w:rsidRPr="00B242B9">
              <w:rPr>
                <w:rFonts w:ascii="Calibri" w:hAnsi="Calibri" w:cs="Times New Roman"/>
              </w:rPr>
              <w:t xml:space="preserve"> You will work in pairs. One of you will be Student A and the other Student B. Student A will start fi</w:t>
            </w:r>
            <w:r>
              <w:rPr>
                <w:rFonts w:ascii="Calibri" w:hAnsi="Calibri" w:cs="Times New Roman"/>
              </w:rPr>
              <w:t xml:space="preserve">rst: </w:t>
            </w:r>
          </w:p>
          <w:p w14:paraId="32204965" w14:textId="4450AB16" w:rsidR="006A414F" w:rsidRPr="00B242B9" w:rsidRDefault="006A414F" w:rsidP="006A414F">
            <w:pPr>
              <w:numPr>
                <w:ilvl w:val="0"/>
                <w:numId w:val="31"/>
              </w:numPr>
              <w:ind w:left="1440"/>
              <w:textAlignment w:val="baseline"/>
              <w:rPr>
                <w:rFonts w:ascii="Calibri" w:hAnsi="Calibri"/>
              </w:rPr>
            </w:pPr>
            <w:r w:rsidRPr="00B242B9">
              <w:rPr>
                <w:rFonts w:ascii="Calibri" w:hAnsi="Calibri"/>
                <w:b/>
                <w:bCs/>
              </w:rPr>
              <w:t xml:space="preserve">Student A: </w:t>
            </w:r>
            <w:r w:rsidRPr="00B242B9">
              <w:rPr>
                <w:rFonts w:ascii="Calibri" w:hAnsi="Calibri"/>
              </w:rPr>
              <w:t xml:space="preserve">Without looking or reading what you wrote down, describe </w:t>
            </w:r>
            <w:r>
              <w:rPr>
                <w:rFonts w:ascii="Calibri" w:hAnsi="Calibri"/>
              </w:rPr>
              <w:t xml:space="preserve">your </w:t>
            </w:r>
            <w:proofErr w:type="gramStart"/>
            <w:r>
              <w:rPr>
                <w:rFonts w:ascii="Calibri" w:hAnsi="Calibri"/>
              </w:rPr>
              <w:t>argument</w:t>
            </w:r>
            <w:r>
              <w:rPr>
                <w:rFonts w:ascii="Calibri" w:hAnsi="Calibri"/>
              </w:rPr>
              <w:t>.</w:t>
            </w:r>
            <w:proofErr w:type="gramEnd"/>
          </w:p>
          <w:p w14:paraId="1BAC8042" w14:textId="49EB88FE" w:rsidR="006A414F" w:rsidRPr="00B242B9" w:rsidRDefault="006A414F" w:rsidP="006A414F">
            <w:pPr>
              <w:numPr>
                <w:ilvl w:val="0"/>
                <w:numId w:val="31"/>
              </w:numPr>
              <w:ind w:left="1440"/>
              <w:textAlignment w:val="baseline"/>
              <w:rPr>
                <w:rFonts w:ascii="Calibri" w:hAnsi="Calibri"/>
              </w:rPr>
            </w:pPr>
            <w:r w:rsidRPr="00B242B9">
              <w:rPr>
                <w:rFonts w:ascii="Calibri" w:hAnsi="Calibri"/>
                <w:b/>
                <w:bCs/>
              </w:rPr>
              <w:t xml:space="preserve">Student B: </w:t>
            </w:r>
            <w:r w:rsidRPr="00B242B9">
              <w:rPr>
                <w:rFonts w:ascii="Calibri" w:hAnsi="Calibri"/>
              </w:rPr>
              <w:t xml:space="preserve">Listen and ask clarifying questions. Ask questions to help Student A </w:t>
            </w:r>
            <w:r>
              <w:rPr>
                <w:rFonts w:ascii="Calibri" w:hAnsi="Calibri"/>
              </w:rPr>
              <w:t>describe their argument</w:t>
            </w:r>
            <w:r w:rsidRPr="00B242B9">
              <w:rPr>
                <w:rFonts w:ascii="Calibri" w:hAnsi="Calibri"/>
              </w:rPr>
              <w:t>. For example, you might ask, “</w:t>
            </w:r>
            <w:r>
              <w:rPr>
                <w:rFonts w:ascii="Calibri" w:hAnsi="Calibri"/>
              </w:rPr>
              <w:t>How do you think bees and plants rely on each other?</w:t>
            </w:r>
            <w:r w:rsidRPr="00B242B9">
              <w:rPr>
                <w:rFonts w:ascii="Calibri" w:hAnsi="Calibri"/>
              </w:rPr>
              <w:t>” or “</w:t>
            </w:r>
            <w:r>
              <w:rPr>
                <w:rFonts w:ascii="Calibri" w:hAnsi="Calibri"/>
              </w:rPr>
              <w:t>What evidence can you use to support that</w:t>
            </w:r>
            <w:r>
              <w:rPr>
                <w:rFonts w:ascii="Calibri" w:hAnsi="Calibri"/>
              </w:rPr>
              <w:t>?”</w:t>
            </w:r>
          </w:p>
          <w:p w14:paraId="43C13247" w14:textId="77777777" w:rsidR="006A414F" w:rsidRPr="00B242B9" w:rsidRDefault="006A414F" w:rsidP="006A414F">
            <w:pPr>
              <w:numPr>
                <w:ilvl w:val="0"/>
                <w:numId w:val="31"/>
              </w:numPr>
              <w:ind w:left="1440"/>
              <w:textAlignment w:val="baseline"/>
              <w:rPr>
                <w:rFonts w:ascii="Calibri" w:hAnsi="Calibri"/>
              </w:rPr>
            </w:pPr>
            <w:r w:rsidRPr="00B242B9">
              <w:rPr>
                <w:rFonts w:ascii="Calibri" w:hAnsi="Calibri"/>
                <w:b/>
                <w:bCs/>
              </w:rPr>
              <w:t xml:space="preserve">Both Student A and Student B: </w:t>
            </w:r>
            <w:r w:rsidRPr="00B242B9">
              <w:rPr>
                <w:rFonts w:ascii="Calibri" w:hAnsi="Calibri"/>
              </w:rPr>
              <w:t>Write down any notes, thoughts, or questions th</w:t>
            </w:r>
            <w:r>
              <w:rPr>
                <w:rFonts w:ascii="Calibri" w:hAnsi="Calibri"/>
              </w:rPr>
              <w:t xml:space="preserve">at came up in this discussion. </w:t>
            </w:r>
          </w:p>
          <w:tbl>
            <w:tblPr>
              <w:tblStyle w:val="TableGrid"/>
              <w:tblW w:w="0" w:type="auto"/>
              <w:tblInd w:w="468" w:type="dxa"/>
              <w:tblLook w:val="04A0" w:firstRow="1" w:lastRow="0" w:firstColumn="1" w:lastColumn="0" w:noHBand="0" w:noVBand="1"/>
            </w:tblPr>
            <w:tblGrid>
              <w:gridCol w:w="9746"/>
            </w:tblGrid>
            <w:tr w:rsidR="006A414F" w14:paraId="08316BE8" w14:textId="77777777" w:rsidTr="00175021">
              <w:tc>
                <w:tcPr>
                  <w:tcW w:w="9972" w:type="dxa"/>
                </w:tcPr>
                <w:p w14:paraId="65B2A083" w14:textId="77777777" w:rsidR="006A414F" w:rsidRDefault="006A414F" w:rsidP="00175021">
                  <w:pPr>
                    <w:textAlignment w:val="baseline"/>
                    <w:rPr>
                      <w:rFonts w:ascii="Calibri" w:hAnsi="Calibri"/>
                    </w:rPr>
                  </w:pPr>
                </w:p>
                <w:p w14:paraId="10C4AFD0" w14:textId="77777777" w:rsidR="006A414F" w:rsidRDefault="006A414F" w:rsidP="00175021">
                  <w:pPr>
                    <w:textAlignment w:val="baseline"/>
                    <w:rPr>
                      <w:rFonts w:ascii="Calibri" w:hAnsi="Calibri"/>
                    </w:rPr>
                  </w:pPr>
                </w:p>
                <w:p w14:paraId="64997974" w14:textId="77777777" w:rsidR="006A414F" w:rsidRDefault="006A414F" w:rsidP="00175021">
                  <w:pPr>
                    <w:textAlignment w:val="baseline"/>
                    <w:rPr>
                      <w:rFonts w:ascii="Calibri" w:hAnsi="Calibri"/>
                    </w:rPr>
                  </w:pPr>
                </w:p>
                <w:p w14:paraId="6ED54E80" w14:textId="77777777" w:rsidR="006A414F" w:rsidRDefault="006A414F" w:rsidP="00175021">
                  <w:pPr>
                    <w:textAlignment w:val="baseline"/>
                    <w:rPr>
                      <w:rFonts w:ascii="Calibri" w:hAnsi="Calibri"/>
                    </w:rPr>
                  </w:pPr>
                </w:p>
              </w:tc>
            </w:tr>
          </w:tbl>
          <w:p w14:paraId="6B0549DE" w14:textId="77777777" w:rsidR="006A414F" w:rsidRPr="00B242B9" w:rsidRDefault="006A414F" w:rsidP="006A414F">
            <w:pPr>
              <w:ind w:firstLine="720"/>
              <w:rPr>
                <w:rFonts w:ascii="Calibri" w:hAnsi="Calibri" w:cs="Times New Roman"/>
                <w:color w:val="auto"/>
              </w:rPr>
            </w:pPr>
            <w:r w:rsidRPr="00B242B9">
              <w:rPr>
                <w:rFonts w:ascii="Calibri" w:hAnsi="Calibri" w:cs="Times New Roman"/>
              </w:rPr>
              <w:t xml:space="preserve">Now switch roles and repeat the steps above. </w:t>
            </w:r>
            <w:r w:rsidRPr="00B242B9">
              <w:rPr>
                <w:rFonts w:ascii="Calibri" w:hAnsi="Calibri" w:cs="Times New Roman"/>
              </w:rPr>
              <w:br/>
            </w:r>
          </w:p>
          <w:p w14:paraId="44EFB864" w14:textId="7DCFF78F" w:rsidR="006A414F" w:rsidRPr="00B242B9" w:rsidRDefault="006A414F" w:rsidP="006A414F">
            <w:pPr>
              <w:pStyle w:val="ListParagraph"/>
              <w:numPr>
                <w:ilvl w:val="0"/>
                <w:numId w:val="30"/>
              </w:numPr>
              <w:textAlignment w:val="baseline"/>
              <w:rPr>
                <w:rFonts w:ascii="Calibri" w:hAnsi="Calibri" w:cs="Times New Roman"/>
              </w:rPr>
            </w:pPr>
            <w:r w:rsidRPr="00B242B9">
              <w:rPr>
                <w:rFonts w:ascii="Calibri" w:hAnsi="Calibri" w:cs="Times New Roman"/>
                <w:b/>
                <w:bCs/>
              </w:rPr>
              <w:t xml:space="preserve">Partner Discussion 2: </w:t>
            </w:r>
            <w:r w:rsidRPr="00B242B9">
              <w:rPr>
                <w:rFonts w:ascii="Calibri" w:hAnsi="Calibri" w:cs="Times New Roman"/>
              </w:rPr>
              <w:t xml:space="preserve"> Repeat the partnering process with another student. Remember to try to strengthen and clarify your </w:t>
            </w:r>
            <w:r>
              <w:rPr>
                <w:rFonts w:ascii="Calibri" w:hAnsi="Calibri" w:cs="Times New Roman"/>
              </w:rPr>
              <w:t>argument</w:t>
            </w:r>
            <w:r w:rsidRPr="00B242B9">
              <w:rPr>
                <w:rFonts w:ascii="Calibri" w:hAnsi="Calibri" w:cs="Times New Roman"/>
              </w:rPr>
              <w:t>. Write down new notes, insights, and questions.  </w:t>
            </w:r>
          </w:p>
          <w:tbl>
            <w:tblPr>
              <w:tblStyle w:val="TableGrid"/>
              <w:tblW w:w="0" w:type="auto"/>
              <w:tblInd w:w="468" w:type="dxa"/>
              <w:tblLook w:val="04A0" w:firstRow="1" w:lastRow="0" w:firstColumn="1" w:lastColumn="0" w:noHBand="0" w:noVBand="1"/>
            </w:tblPr>
            <w:tblGrid>
              <w:gridCol w:w="9746"/>
            </w:tblGrid>
            <w:tr w:rsidR="006A414F" w14:paraId="7BF3954E" w14:textId="77777777" w:rsidTr="00175021">
              <w:tc>
                <w:tcPr>
                  <w:tcW w:w="9972" w:type="dxa"/>
                </w:tcPr>
                <w:p w14:paraId="3B81C027" w14:textId="77777777" w:rsidR="006A414F" w:rsidRDefault="006A414F" w:rsidP="00175021">
                  <w:pPr>
                    <w:textAlignment w:val="baseline"/>
                    <w:rPr>
                      <w:rFonts w:ascii="Calibri" w:hAnsi="Calibri"/>
                    </w:rPr>
                  </w:pPr>
                </w:p>
                <w:p w14:paraId="7BB55A40" w14:textId="77777777" w:rsidR="006A414F" w:rsidRDefault="006A414F" w:rsidP="00175021">
                  <w:pPr>
                    <w:textAlignment w:val="baseline"/>
                    <w:rPr>
                      <w:rFonts w:ascii="Calibri" w:hAnsi="Calibri"/>
                    </w:rPr>
                  </w:pPr>
                </w:p>
                <w:p w14:paraId="77545164" w14:textId="77777777" w:rsidR="006A414F" w:rsidRDefault="006A414F" w:rsidP="00175021">
                  <w:pPr>
                    <w:textAlignment w:val="baseline"/>
                    <w:rPr>
                      <w:rFonts w:ascii="Calibri" w:hAnsi="Calibri"/>
                    </w:rPr>
                  </w:pPr>
                </w:p>
                <w:p w14:paraId="78C36B2D" w14:textId="77777777" w:rsidR="006A414F" w:rsidRDefault="006A414F" w:rsidP="00175021">
                  <w:pPr>
                    <w:textAlignment w:val="baseline"/>
                    <w:rPr>
                      <w:rFonts w:ascii="Calibri" w:hAnsi="Calibri"/>
                    </w:rPr>
                  </w:pPr>
                </w:p>
              </w:tc>
            </w:tr>
          </w:tbl>
          <w:p w14:paraId="4AB3CA32" w14:textId="77777777" w:rsidR="006A414F" w:rsidRPr="00B242B9" w:rsidRDefault="006A414F" w:rsidP="006A414F">
            <w:pPr>
              <w:rPr>
                <w:rFonts w:ascii="Calibri" w:eastAsia="Times New Roman" w:hAnsi="Calibri" w:cs="Times New Roman"/>
                <w:color w:val="auto"/>
              </w:rPr>
            </w:pPr>
          </w:p>
          <w:p w14:paraId="6E60B98D" w14:textId="77777777" w:rsidR="006A414F" w:rsidRPr="00B242B9" w:rsidRDefault="006A414F" w:rsidP="006A414F">
            <w:pPr>
              <w:pStyle w:val="ListParagraph"/>
              <w:numPr>
                <w:ilvl w:val="0"/>
                <w:numId w:val="30"/>
              </w:numPr>
              <w:textAlignment w:val="baseline"/>
              <w:rPr>
                <w:rFonts w:ascii="Calibri" w:hAnsi="Calibri" w:cs="Times New Roman"/>
              </w:rPr>
            </w:pPr>
            <w:r w:rsidRPr="00B242B9">
              <w:rPr>
                <w:rFonts w:ascii="Calibri" w:hAnsi="Calibri" w:cs="Times New Roman"/>
                <w:b/>
                <w:bCs/>
              </w:rPr>
              <w:lastRenderedPageBreak/>
              <w:t xml:space="preserve">Partner Discussion 3: </w:t>
            </w:r>
            <w:r w:rsidRPr="00B242B9">
              <w:rPr>
                <w:rFonts w:ascii="Calibri" w:hAnsi="Calibri" w:cs="Times New Roman"/>
              </w:rPr>
              <w:t xml:space="preserve">Repeat the partnering process with another student. Remember to try to strengthen and clarify your </w:t>
            </w:r>
            <w:r>
              <w:rPr>
                <w:rFonts w:ascii="Calibri" w:hAnsi="Calibri" w:cs="Times New Roman"/>
              </w:rPr>
              <w:t>argument</w:t>
            </w:r>
            <w:r w:rsidRPr="00B242B9">
              <w:rPr>
                <w:rFonts w:ascii="Calibri" w:hAnsi="Calibri" w:cs="Times New Roman"/>
              </w:rPr>
              <w:t>. Write down new notes, insights, and questions.  </w:t>
            </w:r>
          </w:p>
          <w:tbl>
            <w:tblPr>
              <w:tblStyle w:val="TableGrid"/>
              <w:tblW w:w="0" w:type="auto"/>
              <w:tblInd w:w="468" w:type="dxa"/>
              <w:tblLook w:val="04A0" w:firstRow="1" w:lastRow="0" w:firstColumn="1" w:lastColumn="0" w:noHBand="0" w:noVBand="1"/>
            </w:tblPr>
            <w:tblGrid>
              <w:gridCol w:w="9746"/>
            </w:tblGrid>
            <w:tr w:rsidR="006A414F" w14:paraId="10C9527F" w14:textId="77777777" w:rsidTr="00175021">
              <w:tc>
                <w:tcPr>
                  <w:tcW w:w="9972" w:type="dxa"/>
                </w:tcPr>
                <w:p w14:paraId="0FBB4AD0" w14:textId="77777777" w:rsidR="006A414F" w:rsidRDefault="006A414F" w:rsidP="00175021">
                  <w:pPr>
                    <w:textAlignment w:val="baseline"/>
                    <w:rPr>
                      <w:rFonts w:ascii="Calibri" w:hAnsi="Calibri"/>
                    </w:rPr>
                  </w:pPr>
                </w:p>
                <w:p w14:paraId="1F31D951" w14:textId="77777777" w:rsidR="006A414F" w:rsidRDefault="006A414F" w:rsidP="00175021">
                  <w:pPr>
                    <w:textAlignment w:val="baseline"/>
                    <w:rPr>
                      <w:rFonts w:ascii="Calibri" w:hAnsi="Calibri"/>
                    </w:rPr>
                  </w:pPr>
                </w:p>
                <w:p w14:paraId="566AC467" w14:textId="77777777" w:rsidR="006A414F" w:rsidRDefault="006A414F" w:rsidP="00175021">
                  <w:pPr>
                    <w:textAlignment w:val="baseline"/>
                    <w:rPr>
                      <w:rFonts w:ascii="Calibri" w:hAnsi="Calibri"/>
                    </w:rPr>
                  </w:pPr>
                </w:p>
                <w:p w14:paraId="58FD844D" w14:textId="77777777" w:rsidR="006A414F" w:rsidRDefault="006A414F" w:rsidP="00175021">
                  <w:pPr>
                    <w:textAlignment w:val="baseline"/>
                    <w:rPr>
                      <w:rFonts w:ascii="Calibri" w:hAnsi="Calibri"/>
                    </w:rPr>
                  </w:pPr>
                </w:p>
              </w:tc>
            </w:tr>
          </w:tbl>
          <w:p w14:paraId="166E816B" w14:textId="77777777" w:rsidR="006A414F" w:rsidRPr="00D30BE7" w:rsidRDefault="006A414F" w:rsidP="006A414F">
            <w:pPr>
              <w:pStyle w:val="ListParagraph"/>
              <w:rPr>
                <w:rFonts w:ascii="Calibri" w:eastAsia="Times New Roman" w:hAnsi="Calibri" w:cs="Times New Roman"/>
                <w:color w:val="auto"/>
              </w:rPr>
            </w:pPr>
          </w:p>
          <w:p w14:paraId="2C58848A" w14:textId="77777777" w:rsidR="006A414F" w:rsidRDefault="006A414F" w:rsidP="006A414F">
            <w:pPr>
              <w:tabs>
                <w:tab w:val="left" w:pos="1530"/>
                <w:tab w:val="left" w:pos="6013"/>
              </w:tabs>
              <w:rPr>
                <w:rFonts w:ascii="Calibri" w:eastAsia="Times New Roman" w:hAnsi="Calibri" w:cs="Times New Roman"/>
              </w:rPr>
            </w:pPr>
            <w:r>
              <w:rPr>
                <w:rFonts w:ascii="Calibri" w:eastAsia="Times New Roman" w:hAnsi="Calibri" w:cs="Times New Roman"/>
                <w:b/>
                <w:bCs/>
              </w:rPr>
              <w:t xml:space="preserve">Revision: </w:t>
            </w:r>
            <w:r w:rsidRPr="00B242B9">
              <w:rPr>
                <w:rFonts w:ascii="Calibri" w:eastAsia="Times New Roman" w:hAnsi="Calibri" w:cs="Times New Roman"/>
              </w:rPr>
              <w:t xml:space="preserve">After you have worked with partners to clarify your </w:t>
            </w:r>
            <w:r>
              <w:rPr>
                <w:rFonts w:ascii="Calibri" w:eastAsia="Times New Roman" w:hAnsi="Calibri" w:cs="Times New Roman"/>
              </w:rPr>
              <w:t>argument</w:t>
            </w:r>
            <w:r w:rsidRPr="00B242B9">
              <w:rPr>
                <w:rFonts w:ascii="Calibri" w:eastAsia="Times New Roman" w:hAnsi="Calibri" w:cs="Times New Roman"/>
              </w:rPr>
              <w:t>, review your notes</w:t>
            </w:r>
            <w:r>
              <w:rPr>
                <w:rFonts w:ascii="Calibri" w:eastAsia="Times New Roman" w:hAnsi="Calibri" w:cs="Times New Roman"/>
              </w:rPr>
              <w:t xml:space="preserve"> and go back to revise your argument.</w:t>
            </w:r>
          </w:p>
          <w:p w14:paraId="25D1E44D" w14:textId="7F1826F4" w:rsidR="006A414F" w:rsidRDefault="006A414F" w:rsidP="006A414F">
            <w:pPr>
              <w:tabs>
                <w:tab w:val="left" w:pos="1530"/>
                <w:tab w:val="left" w:pos="6013"/>
              </w:tabs>
              <w:rPr>
                <w:rFonts w:ascii="Calibri" w:hAnsi="Calibri" w:cs="Calibri"/>
              </w:rPr>
            </w:pPr>
          </w:p>
        </w:tc>
      </w:tr>
    </w:tbl>
    <w:p w14:paraId="6FB1C56D" w14:textId="77777777" w:rsidR="006A414F" w:rsidRPr="006A414F" w:rsidRDefault="006A414F" w:rsidP="006A414F">
      <w:pPr>
        <w:tabs>
          <w:tab w:val="left" w:pos="1530"/>
          <w:tab w:val="left" w:pos="6013"/>
        </w:tabs>
        <w:spacing w:line="240" w:lineRule="auto"/>
        <w:rPr>
          <w:rFonts w:ascii="Calibri" w:hAnsi="Calibri" w:cs="Calibri"/>
        </w:rPr>
      </w:pPr>
    </w:p>
    <w:p w14:paraId="0235F7B1" w14:textId="5AE16172" w:rsidR="009F3B94" w:rsidRPr="00504999" w:rsidRDefault="00E54677" w:rsidP="00445248">
      <w:pPr>
        <w:pStyle w:val="ListParagraph"/>
        <w:numPr>
          <w:ilvl w:val="0"/>
          <w:numId w:val="11"/>
        </w:numPr>
        <w:tabs>
          <w:tab w:val="left" w:pos="1530"/>
          <w:tab w:val="left" w:pos="6013"/>
        </w:tabs>
        <w:spacing w:line="240" w:lineRule="auto"/>
        <w:rPr>
          <w:rFonts w:ascii="Calibri" w:hAnsi="Calibri" w:cs="Calibri"/>
        </w:rPr>
      </w:pPr>
      <w:r w:rsidRPr="00504999">
        <w:rPr>
          <w:rFonts w:ascii="Calibri" w:hAnsi="Calibri" w:cs="Calibri"/>
        </w:rPr>
        <w:t xml:space="preserve">The </w:t>
      </w:r>
      <w:r w:rsidR="006A414F">
        <w:rPr>
          <w:rFonts w:ascii="Calibri" w:hAnsi="Calibri" w:cs="Calibri"/>
        </w:rPr>
        <w:t xml:space="preserve">revised </w:t>
      </w:r>
      <w:r w:rsidR="00445248">
        <w:rPr>
          <w:rFonts w:ascii="Calibri" w:hAnsi="Calibri" w:cs="Calibri"/>
        </w:rPr>
        <w:t>argument</w:t>
      </w:r>
      <w:r w:rsidR="009F3B94" w:rsidRPr="00504999">
        <w:rPr>
          <w:rFonts w:ascii="Calibri" w:hAnsi="Calibri" w:cs="Calibri"/>
        </w:rPr>
        <w:t xml:space="preserve"> </w:t>
      </w:r>
      <w:r w:rsidRPr="00504999">
        <w:rPr>
          <w:rFonts w:ascii="Calibri" w:hAnsi="Calibri" w:cs="Calibri"/>
        </w:rPr>
        <w:t>is</w:t>
      </w:r>
      <w:r w:rsidR="009F3B94" w:rsidRPr="00504999">
        <w:rPr>
          <w:rFonts w:ascii="Calibri" w:hAnsi="Calibri" w:cs="Calibri"/>
        </w:rPr>
        <w:t xml:space="preserve"> a good option for formative assessment. Collect student work to identify trends in students’ ability to </w:t>
      </w:r>
      <w:r w:rsidR="00445248">
        <w:rPr>
          <w:rFonts w:ascii="Calibri" w:hAnsi="Calibri" w:cs="Calibri"/>
        </w:rPr>
        <w:t>write an accurate argument supported by evidence and scientific reasoning</w:t>
      </w:r>
      <w:r w:rsidR="009F3B94" w:rsidRPr="00504999">
        <w:rPr>
          <w:rFonts w:ascii="Calibri" w:hAnsi="Calibri" w:cs="Calibri"/>
        </w:rPr>
        <w:t xml:space="preserve">. </w:t>
      </w:r>
      <w:r w:rsidR="009F3B94" w:rsidRPr="00504999">
        <w:rPr>
          <w:rFonts w:ascii="Calibri" w:hAnsi="Calibri"/>
        </w:rPr>
        <w:t>See “How to Use This Curriculum” for strategies on utilizing formative assessment data to provide feedback to students and inform classroom instruction.</w:t>
      </w:r>
    </w:p>
    <w:p w14:paraId="58DC4CC1" w14:textId="77777777" w:rsidR="009F3B94" w:rsidRPr="005675ED" w:rsidRDefault="009F3B94" w:rsidP="002B3D65">
      <w:pPr>
        <w:tabs>
          <w:tab w:val="left" w:pos="6013"/>
        </w:tabs>
        <w:spacing w:line="240" w:lineRule="auto"/>
        <w:rPr>
          <w:rFonts w:ascii="Calibri" w:eastAsia="Calibri" w:hAnsi="Calibri" w:cs="Calibri"/>
          <w:b/>
          <w:highlight w:val="yellow"/>
        </w:rPr>
      </w:pPr>
    </w:p>
    <w:p w14:paraId="447869AA" w14:textId="3337B1A4" w:rsidR="00555A7D" w:rsidRPr="00445248" w:rsidRDefault="005231D2" w:rsidP="002B3D65">
      <w:pPr>
        <w:tabs>
          <w:tab w:val="left" w:pos="6013"/>
        </w:tabs>
        <w:spacing w:line="240" w:lineRule="auto"/>
        <w:rPr>
          <w:rFonts w:ascii="Calibri" w:eastAsia="Calibri" w:hAnsi="Calibri" w:cs="Calibri"/>
          <w:b/>
        </w:rPr>
      </w:pPr>
      <w:r w:rsidRPr="00445248">
        <w:rPr>
          <w:rFonts w:ascii="Calibri" w:eastAsia="Calibri" w:hAnsi="Calibri" w:cs="Calibri"/>
          <w:b/>
        </w:rPr>
        <w:t>Elaborate</w:t>
      </w:r>
    </w:p>
    <w:p w14:paraId="7D26349F" w14:textId="5F3A0262" w:rsidR="00E54677" w:rsidRPr="00445248" w:rsidRDefault="00445248" w:rsidP="00445248">
      <w:pPr>
        <w:pStyle w:val="ListParagraph"/>
        <w:numPr>
          <w:ilvl w:val="0"/>
          <w:numId w:val="24"/>
        </w:numPr>
        <w:tabs>
          <w:tab w:val="left" w:pos="6013"/>
        </w:tabs>
        <w:spacing w:line="240" w:lineRule="auto"/>
        <w:rPr>
          <w:rFonts w:ascii="Calibri" w:hAnsi="Calibri"/>
        </w:rPr>
      </w:pPr>
      <w:r w:rsidRPr="00445248">
        <w:rPr>
          <w:rFonts w:ascii="Calibri" w:hAnsi="Calibri"/>
        </w:rPr>
        <w:t>Students know from the Lift-Off task that the bee population is declining. Using what they have just learned, students can make a probable prediction about what they think will happen to plants if the bee population continues to decline.</w:t>
      </w:r>
    </w:p>
    <w:p w14:paraId="050AF389" w14:textId="6E715292" w:rsidR="00445248" w:rsidRPr="00445248" w:rsidRDefault="00445248" w:rsidP="00445248">
      <w:pPr>
        <w:pStyle w:val="ListParagraph"/>
        <w:numPr>
          <w:ilvl w:val="0"/>
          <w:numId w:val="29"/>
        </w:numPr>
        <w:spacing w:line="240" w:lineRule="auto"/>
        <w:rPr>
          <w:rFonts w:ascii="Calibri" w:hAnsi="Calibri"/>
        </w:rPr>
      </w:pPr>
      <w:r w:rsidRPr="00445248">
        <w:rPr>
          <w:rFonts w:ascii="Calibri" w:hAnsi="Calibri"/>
        </w:rPr>
        <w:t xml:space="preserve">Here, students are again emphasizing the CCC of </w:t>
      </w:r>
      <w:r w:rsidRPr="00445248">
        <w:rPr>
          <w:rFonts w:ascii="Calibri" w:hAnsi="Calibri"/>
          <w:b/>
        </w:rPr>
        <w:t>Cause and Effect</w:t>
      </w:r>
      <w:r w:rsidRPr="00445248">
        <w:rPr>
          <w:rFonts w:ascii="Calibri" w:hAnsi="Calibri"/>
        </w:rPr>
        <w:t>. Successful survival and reproduction has several causes, so these cause-and-effect relationships related to plant structures and reproduction can only be reflected in terms of probability.</w:t>
      </w:r>
    </w:p>
    <w:p w14:paraId="31C5F65F" w14:textId="77777777" w:rsidR="00E54677" w:rsidRPr="00445248" w:rsidRDefault="00E54677" w:rsidP="002B3D65">
      <w:pPr>
        <w:pStyle w:val="ListParagraph"/>
        <w:tabs>
          <w:tab w:val="left" w:pos="6013"/>
        </w:tabs>
        <w:spacing w:line="240" w:lineRule="auto"/>
        <w:rPr>
          <w:rFonts w:ascii="Calibri" w:hAnsi="Calibri"/>
        </w:rPr>
      </w:pPr>
    </w:p>
    <w:p w14:paraId="231B55E0" w14:textId="54EB9675" w:rsidR="00E54677" w:rsidRPr="00445248" w:rsidRDefault="00445248" w:rsidP="00445248">
      <w:pPr>
        <w:pStyle w:val="ListParagraph"/>
        <w:numPr>
          <w:ilvl w:val="0"/>
          <w:numId w:val="24"/>
        </w:numPr>
        <w:tabs>
          <w:tab w:val="left" w:pos="6013"/>
        </w:tabs>
        <w:spacing w:line="240" w:lineRule="auto"/>
        <w:rPr>
          <w:rFonts w:ascii="Calibri" w:hAnsi="Calibri"/>
        </w:rPr>
      </w:pPr>
      <w:r w:rsidRPr="00445248">
        <w:rPr>
          <w:rFonts w:ascii="Calibri" w:hAnsi="Calibri"/>
        </w:rPr>
        <w:t>Students should discuss and record their prediction and reasoning in partners, but we highly recommend sharing out predictions in a class-wide discussion. This discussion provides a transition towards the next task, as students will be thinking about how global warming affects multiple organisms because of their relationships with each other.</w:t>
      </w:r>
    </w:p>
    <w:p w14:paraId="4CD5DBD0" w14:textId="77777777" w:rsidR="00140DF1" w:rsidRPr="002B3D65" w:rsidRDefault="00140DF1" w:rsidP="002B3D65">
      <w:pPr>
        <w:tabs>
          <w:tab w:val="left" w:pos="6013"/>
        </w:tabs>
        <w:spacing w:line="240" w:lineRule="auto"/>
        <w:rPr>
          <w:rFonts w:ascii="Calibri" w:hAnsi="Calibri"/>
        </w:rPr>
      </w:pPr>
    </w:p>
    <w:p w14:paraId="7FA1153F" w14:textId="77777777" w:rsidR="005433CF" w:rsidRPr="002B3D65" w:rsidRDefault="005433CF" w:rsidP="00445248">
      <w:pPr>
        <w:pStyle w:val="ListParagraph"/>
        <w:numPr>
          <w:ilvl w:val="0"/>
          <w:numId w:val="24"/>
        </w:numPr>
        <w:spacing w:line="240" w:lineRule="auto"/>
        <w:rPr>
          <w:rFonts w:ascii="Calibri" w:hAnsi="Calibri"/>
        </w:rPr>
      </w:pPr>
      <w:r w:rsidRPr="002B3D65">
        <w:rPr>
          <w:rFonts w:ascii="Calibri" w:hAnsi="Calibri"/>
        </w:rPr>
        <w:t>Return to the whole-class concept map from the Lift-Off Task.</w:t>
      </w:r>
    </w:p>
    <w:p w14:paraId="61B91AEE" w14:textId="77777777" w:rsidR="005433CF" w:rsidRPr="002B3D65" w:rsidRDefault="005433CF" w:rsidP="00445248">
      <w:pPr>
        <w:pStyle w:val="ListParagraph"/>
        <w:numPr>
          <w:ilvl w:val="1"/>
          <w:numId w:val="17"/>
        </w:numPr>
        <w:spacing w:line="240" w:lineRule="auto"/>
        <w:rPr>
          <w:rFonts w:ascii="Calibri" w:hAnsi="Calibri"/>
        </w:rPr>
      </w:pPr>
      <w:r w:rsidRPr="002B3D65">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54AFED8" w14:textId="77777777" w:rsidR="005433CF" w:rsidRPr="002B3D65" w:rsidRDefault="005433CF" w:rsidP="00445248">
      <w:pPr>
        <w:pStyle w:val="ListParagraph"/>
        <w:numPr>
          <w:ilvl w:val="2"/>
          <w:numId w:val="18"/>
        </w:numPr>
        <w:spacing w:line="240" w:lineRule="auto"/>
        <w:ind w:left="2160"/>
        <w:rPr>
          <w:rFonts w:ascii="Calibri" w:hAnsi="Calibri"/>
        </w:rPr>
      </w:pPr>
      <w:r w:rsidRPr="002B3D65">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791F6AE6" w14:textId="77777777" w:rsidR="005433CF" w:rsidRPr="002B3D65" w:rsidRDefault="005433CF" w:rsidP="00445248">
      <w:pPr>
        <w:pStyle w:val="ListParagraph"/>
        <w:numPr>
          <w:ilvl w:val="2"/>
          <w:numId w:val="18"/>
        </w:numPr>
        <w:spacing w:line="240" w:lineRule="auto"/>
        <w:ind w:left="2160"/>
        <w:rPr>
          <w:rFonts w:ascii="Calibri" w:hAnsi="Calibri"/>
        </w:rPr>
      </w:pPr>
      <w:r w:rsidRPr="002B3D65">
        <w:rPr>
          <w:rFonts w:ascii="Calibri" w:hAnsi="Calibri"/>
        </w:rPr>
        <w:t>Draw circles around each question and boxes around each concept.</w:t>
      </w:r>
    </w:p>
    <w:p w14:paraId="4554EFDE" w14:textId="77777777" w:rsidR="005433CF" w:rsidRPr="002B3D65" w:rsidRDefault="005433CF" w:rsidP="00445248">
      <w:pPr>
        <w:pStyle w:val="ListParagraph"/>
        <w:numPr>
          <w:ilvl w:val="2"/>
          <w:numId w:val="18"/>
        </w:numPr>
        <w:spacing w:line="240" w:lineRule="auto"/>
        <w:ind w:left="2160"/>
        <w:rPr>
          <w:rFonts w:ascii="Calibri" w:hAnsi="Calibri"/>
        </w:rPr>
      </w:pPr>
      <w:r w:rsidRPr="002B3D65">
        <w:rPr>
          <w:rFonts w:ascii="Calibri" w:hAnsi="Calibri"/>
        </w:rPr>
        <w:t>Write connector words to describe connections between the concept boxes.</w:t>
      </w:r>
    </w:p>
    <w:p w14:paraId="6682EA4B" w14:textId="1F4EBF37" w:rsidR="005433CF" w:rsidRPr="002B3D65" w:rsidRDefault="005433CF" w:rsidP="00445248">
      <w:pPr>
        <w:pStyle w:val="ListParagraph"/>
        <w:numPr>
          <w:ilvl w:val="2"/>
          <w:numId w:val="18"/>
        </w:numPr>
        <w:spacing w:line="240" w:lineRule="auto"/>
        <w:ind w:left="2160"/>
        <w:rPr>
          <w:rFonts w:ascii="Calibri" w:hAnsi="Calibri"/>
        </w:rPr>
      </w:pPr>
      <w:r w:rsidRPr="002B3D65">
        <w:rPr>
          <w:rFonts w:ascii="Calibri" w:hAnsi="Calibri"/>
        </w:rPr>
        <w:t xml:space="preserve">For this task, students may begin to connect some of their previous question circles to concept boxes about the following: </w:t>
      </w:r>
      <w:r w:rsidR="005675ED">
        <w:rPr>
          <w:rFonts w:ascii="Calibri" w:hAnsi="Calibri"/>
        </w:rPr>
        <w:t>plant structures that affect reproduction</w:t>
      </w:r>
      <w:r w:rsidR="002B3D65">
        <w:rPr>
          <w:rFonts w:ascii="Calibri" w:hAnsi="Calibri"/>
        </w:rPr>
        <w:t xml:space="preserve">, </w:t>
      </w:r>
      <w:r w:rsidR="005675ED">
        <w:rPr>
          <w:rFonts w:ascii="Calibri" w:hAnsi="Calibri"/>
        </w:rPr>
        <w:t>animal behaviors that affect reproduction</w:t>
      </w:r>
      <w:r w:rsidR="002B3D65">
        <w:rPr>
          <w:rFonts w:ascii="Calibri" w:hAnsi="Calibri"/>
        </w:rPr>
        <w:t>,</w:t>
      </w:r>
      <w:r w:rsidR="001525C0" w:rsidRPr="002B3D65">
        <w:rPr>
          <w:rFonts w:ascii="Calibri" w:hAnsi="Calibri"/>
        </w:rPr>
        <w:t xml:space="preserve"> </w:t>
      </w:r>
      <w:r w:rsidR="002B3D65">
        <w:rPr>
          <w:rFonts w:ascii="Calibri" w:hAnsi="Calibri"/>
        </w:rPr>
        <w:t xml:space="preserve">and </w:t>
      </w:r>
      <w:r w:rsidR="005675ED">
        <w:rPr>
          <w:rFonts w:ascii="Calibri" w:hAnsi="Calibri"/>
        </w:rPr>
        <w:t>relationships between environments, plants, and animals</w:t>
      </w:r>
      <w:r w:rsidR="002B3D65">
        <w:rPr>
          <w:rFonts w:ascii="Calibri" w:hAnsi="Calibri"/>
        </w:rPr>
        <w:t>.</w:t>
      </w:r>
    </w:p>
    <w:p w14:paraId="4763267F" w14:textId="77777777" w:rsidR="005433CF" w:rsidRPr="002B3D65" w:rsidRDefault="005433CF" w:rsidP="00445248">
      <w:pPr>
        <w:pStyle w:val="ListParagraph"/>
        <w:numPr>
          <w:ilvl w:val="1"/>
          <w:numId w:val="17"/>
        </w:numPr>
        <w:spacing w:line="240" w:lineRule="auto"/>
        <w:rPr>
          <w:rFonts w:ascii="Calibri" w:hAnsi="Calibri"/>
        </w:rPr>
      </w:pPr>
      <w:r w:rsidRPr="002B3D65">
        <w:rPr>
          <w:rFonts w:ascii="Calibri" w:hAnsi="Calibri"/>
        </w:rPr>
        <w:lastRenderedPageBreak/>
        <w:t xml:space="preserve">Have students analyze the additions to the class concept map for as many examples of this task’s crosscutting concept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63E71CB3" w14:textId="77777777" w:rsidR="005675ED" w:rsidRPr="00EC4411" w:rsidRDefault="005675ED" w:rsidP="00445248">
      <w:pPr>
        <w:numPr>
          <w:ilvl w:val="2"/>
          <w:numId w:val="17"/>
        </w:numPr>
        <w:pBdr>
          <w:top w:val="nil"/>
          <w:left w:val="nil"/>
          <w:bottom w:val="nil"/>
          <w:right w:val="nil"/>
          <w:between w:val="nil"/>
        </w:pBdr>
        <w:spacing w:line="240" w:lineRule="auto"/>
        <w:contextualSpacing/>
        <w:rPr>
          <w:rFonts w:ascii="Calibri" w:hAnsi="Calibri" w:cstheme="majorHAnsi"/>
        </w:rPr>
      </w:pPr>
      <w:r w:rsidRPr="00363499">
        <w:rPr>
          <w:rFonts w:ascii="Calibri" w:eastAsia="Calibri" w:hAnsi="Calibri" w:cstheme="majorHAnsi"/>
          <w:b/>
        </w:rPr>
        <w:t xml:space="preserve">Cause and Effect: </w:t>
      </w:r>
      <w:r w:rsidRPr="00363499">
        <w:rPr>
          <w:rFonts w:ascii="Calibri" w:eastAsia="Calibri" w:hAnsi="Calibri" w:cstheme="majorHAnsi"/>
        </w:rPr>
        <w:t>These could be phrases such as, “that results in,” “that causes,” “that explains why,” “is due to,” etc.</w:t>
      </w:r>
    </w:p>
    <w:p w14:paraId="0E9E0B44" w14:textId="4CCE8793" w:rsidR="005231D2" w:rsidRPr="002B3D65" w:rsidRDefault="005433CF" w:rsidP="00445248">
      <w:pPr>
        <w:pStyle w:val="ListParagraph"/>
        <w:numPr>
          <w:ilvl w:val="0"/>
          <w:numId w:val="12"/>
        </w:numPr>
        <w:spacing w:line="240" w:lineRule="auto"/>
        <w:rPr>
          <w:rFonts w:ascii="Calibri" w:hAnsi="Calibri"/>
        </w:rPr>
      </w:pPr>
      <w:r w:rsidRPr="002B3D65">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3CA68CE" w14:textId="77777777" w:rsidR="0065758B" w:rsidRPr="002B3D65" w:rsidRDefault="0065758B" w:rsidP="002B3D65">
      <w:pPr>
        <w:tabs>
          <w:tab w:val="left" w:pos="6013"/>
        </w:tabs>
        <w:spacing w:line="240" w:lineRule="auto"/>
        <w:rPr>
          <w:rFonts w:ascii="Calibri" w:eastAsia="Calibri" w:hAnsi="Calibri" w:cs="Calibri"/>
          <w:b/>
        </w:rPr>
      </w:pPr>
    </w:p>
    <w:p w14:paraId="71AD01C3" w14:textId="224E12D5" w:rsidR="004E32B3" w:rsidRPr="002B3D65" w:rsidRDefault="004E32B3" w:rsidP="002B3D65">
      <w:pPr>
        <w:tabs>
          <w:tab w:val="left" w:pos="6013"/>
        </w:tabs>
        <w:spacing w:line="240" w:lineRule="auto"/>
        <w:rPr>
          <w:rFonts w:ascii="Calibri" w:hAnsi="Calibri" w:cs="Calibri"/>
        </w:rPr>
      </w:pPr>
      <w:r w:rsidRPr="002B3D65">
        <w:rPr>
          <w:rFonts w:ascii="Calibri" w:eastAsia="Calibri" w:hAnsi="Calibri" w:cs="Calibri"/>
          <w:b/>
        </w:rPr>
        <w:t>Evaluate: Connecting to the Culminating Project</w:t>
      </w:r>
    </w:p>
    <w:p w14:paraId="7145E3BD" w14:textId="4A3F312C" w:rsidR="007A3312" w:rsidRPr="002B3D65" w:rsidRDefault="007A3312" w:rsidP="00445248">
      <w:pPr>
        <w:pStyle w:val="ListParagraph"/>
        <w:numPr>
          <w:ilvl w:val="0"/>
          <w:numId w:val="13"/>
        </w:numPr>
        <w:spacing w:line="240" w:lineRule="auto"/>
        <w:rPr>
          <w:rFonts w:ascii="Calibri" w:eastAsia="Times New Roman" w:hAnsi="Calibri" w:cs="Times New Roman"/>
          <w:color w:val="auto"/>
        </w:rPr>
      </w:pPr>
      <w:r w:rsidRPr="002B3D65">
        <w:rPr>
          <w:rFonts w:ascii="Calibri" w:eastAsia="Times New Roman" w:hAnsi="Calibri"/>
        </w:rPr>
        <w:t xml:space="preserve">Students independently complete </w:t>
      </w:r>
      <w:r w:rsidR="0065758B" w:rsidRPr="002B3D65">
        <w:rPr>
          <w:rFonts w:ascii="Calibri" w:eastAsia="Times New Roman" w:hAnsi="Calibri"/>
        </w:rPr>
        <w:t>the</w:t>
      </w:r>
      <w:r w:rsidR="005675ED">
        <w:rPr>
          <w:rFonts w:ascii="Calibri" w:eastAsia="Times New Roman" w:hAnsi="Calibri"/>
        </w:rPr>
        <w:t xml:space="preserve"> Task 2</w:t>
      </w:r>
      <w:r w:rsidR="002B3D65">
        <w:rPr>
          <w:rFonts w:ascii="Calibri" w:eastAsia="Times New Roman" w:hAnsi="Calibri"/>
        </w:rPr>
        <w:t xml:space="preserve"> section of the Unit 4</w:t>
      </w:r>
      <w:r w:rsidRPr="002B3D65">
        <w:rPr>
          <w:rFonts w:ascii="Calibri" w:eastAsia="Times New Roman" w:hAnsi="Calibri"/>
        </w:rPr>
        <w:t xml:space="preserve"> Project Organizer in class. Revisions can be done for homework, depending upon student’s needs and/or class scheduling.</w:t>
      </w:r>
    </w:p>
    <w:p w14:paraId="0B162FCA" w14:textId="77777777" w:rsidR="00652C02" w:rsidRPr="002B3D65" w:rsidRDefault="00652C02" w:rsidP="002B3D65">
      <w:pPr>
        <w:pStyle w:val="ListParagraph"/>
        <w:spacing w:line="240" w:lineRule="auto"/>
        <w:rPr>
          <w:rFonts w:ascii="Calibri" w:eastAsia="Times New Roman" w:hAnsi="Calibri" w:cs="Times New Roman"/>
          <w:color w:val="auto"/>
        </w:rPr>
      </w:pPr>
    </w:p>
    <w:p w14:paraId="3D43EB75" w14:textId="12A8473F" w:rsidR="00652C02" w:rsidRPr="002B3D65" w:rsidRDefault="0065758B" w:rsidP="00445248">
      <w:pPr>
        <w:pStyle w:val="ListParagraph"/>
        <w:numPr>
          <w:ilvl w:val="0"/>
          <w:numId w:val="13"/>
        </w:numPr>
        <w:spacing w:line="240" w:lineRule="auto"/>
        <w:rPr>
          <w:rFonts w:ascii="Calibri" w:eastAsia="Times New Roman" w:hAnsi="Calibri" w:cs="Times New Roman"/>
          <w:color w:val="auto"/>
        </w:rPr>
      </w:pPr>
      <w:r w:rsidRPr="002B3D65">
        <w:rPr>
          <w:rFonts w:ascii="Calibri" w:hAnsi="Calibri"/>
        </w:rPr>
        <w:t xml:space="preserve">You have been asked to </w:t>
      </w:r>
      <w:r w:rsidR="002B3D65" w:rsidRPr="005242D1">
        <w:rPr>
          <w:rFonts w:ascii="Calibri" w:hAnsi="Calibri"/>
        </w:rPr>
        <w:t xml:space="preserve">create an advocacy video that describes </w:t>
      </w:r>
      <w:r w:rsidR="002B3D65" w:rsidRPr="005242D1">
        <w:rPr>
          <w:rFonts w:ascii="Calibri" w:eastAsia="Calibri" w:hAnsi="Calibri" w:cs="Calibri"/>
        </w:rPr>
        <w:t xml:space="preserve">the human impact on an organism and gives </w:t>
      </w:r>
      <w:r w:rsidR="002B3D65" w:rsidRPr="002B3D65">
        <w:rPr>
          <w:rFonts w:ascii="Calibri" w:eastAsia="Calibri" w:hAnsi="Calibri" w:cs="Calibri"/>
        </w:rPr>
        <w:t>a potential solution</w:t>
      </w:r>
      <w:r w:rsidR="002B3D65" w:rsidRPr="002B3D65">
        <w:rPr>
          <w:rFonts w:ascii="Calibri" w:hAnsi="Calibri"/>
        </w:rPr>
        <w:t xml:space="preserve">. </w:t>
      </w:r>
      <w:r w:rsidR="005231D2" w:rsidRPr="002B3D65">
        <w:rPr>
          <w:rFonts w:ascii="Calibri" w:hAnsi="Calibri"/>
        </w:rPr>
        <w:t xml:space="preserve">Their prompt is as follows: </w:t>
      </w:r>
      <w:r w:rsidR="005675ED">
        <w:rPr>
          <w:rFonts w:ascii="Calibri" w:hAnsi="Calibri"/>
        </w:rPr>
        <w:t>Consider your chosen organism and do additional research, as necessary:</w:t>
      </w:r>
    </w:p>
    <w:p w14:paraId="7C0D2DE7" w14:textId="1662B644" w:rsidR="00DB6615" w:rsidRPr="005675ED" w:rsidRDefault="005675ED" w:rsidP="00445248">
      <w:pPr>
        <w:pStyle w:val="ListParagraph"/>
        <w:widowControl w:val="0"/>
        <w:numPr>
          <w:ilvl w:val="0"/>
          <w:numId w:val="21"/>
        </w:numPr>
        <w:spacing w:line="240" w:lineRule="auto"/>
        <w:ind w:left="1350"/>
        <w:rPr>
          <w:rFonts w:ascii="Calibri" w:hAnsi="Calibri"/>
        </w:rPr>
      </w:pPr>
      <w:r>
        <w:rPr>
          <w:rFonts w:ascii="Calibri" w:hAnsi="Calibri"/>
        </w:rPr>
        <w:t>What specialized structures OR behaviors does your organism have that help it survive and reproduce? Describe how these characteristics specifically help with survival and/or reproduction.</w:t>
      </w:r>
    </w:p>
    <w:p w14:paraId="4C51A027" w14:textId="77777777" w:rsidR="00B418FE" w:rsidRPr="002B3D65" w:rsidRDefault="00B418FE" w:rsidP="002B3D65">
      <w:pPr>
        <w:tabs>
          <w:tab w:val="left" w:pos="6013"/>
        </w:tabs>
        <w:spacing w:line="240" w:lineRule="auto"/>
        <w:rPr>
          <w:rFonts w:ascii="Calibri" w:hAnsi="Calibri"/>
          <w:b/>
        </w:rPr>
      </w:pPr>
    </w:p>
    <w:p w14:paraId="4C9E6AD5" w14:textId="77777777" w:rsidR="00C45C22" w:rsidRPr="002B3D65" w:rsidRDefault="00C45C22" w:rsidP="002B3D65">
      <w:pPr>
        <w:tabs>
          <w:tab w:val="left" w:pos="6013"/>
        </w:tabs>
        <w:spacing w:line="240" w:lineRule="auto"/>
        <w:rPr>
          <w:rFonts w:ascii="Calibri" w:hAnsi="Calibri"/>
          <w:b/>
        </w:rPr>
      </w:pPr>
      <w:r w:rsidRPr="002B3D65">
        <w:rPr>
          <w:rFonts w:ascii="Calibri" w:hAnsi="Calibri"/>
          <w:b/>
        </w:rPr>
        <w:t>Reflection</w:t>
      </w:r>
    </w:p>
    <w:p w14:paraId="74754172" w14:textId="77777777" w:rsidR="00C45C22" w:rsidRPr="002B3D65" w:rsidRDefault="00C45C22" w:rsidP="002B3D65">
      <w:pPr>
        <w:pStyle w:val="ListParagraph"/>
        <w:widowControl w:val="0"/>
        <w:numPr>
          <w:ilvl w:val="0"/>
          <w:numId w:val="4"/>
        </w:numPr>
        <w:autoSpaceDE w:val="0"/>
        <w:autoSpaceDN w:val="0"/>
        <w:adjustRightInd w:val="0"/>
        <w:spacing w:line="240" w:lineRule="auto"/>
        <w:ind w:right="43"/>
        <w:rPr>
          <w:rFonts w:ascii="Calibri" w:hAnsi="Calibri"/>
          <w:color w:val="000000" w:themeColor="text1"/>
          <w:u w:val="single"/>
        </w:rPr>
      </w:pPr>
      <w:r w:rsidRPr="002B3D65">
        <w:rPr>
          <w:rFonts w:ascii="Calibri" w:hAnsi="Calibri"/>
          <w:color w:val="000000" w:themeColor="text1"/>
        </w:rPr>
        <w:t xml:space="preserve">At the end of the task, ask students to reflect on what they have learned over the course of this task by answering the following three questions in their student guide: </w:t>
      </w:r>
    </w:p>
    <w:p w14:paraId="515CAAF9" w14:textId="70A616B2" w:rsidR="00C45C22" w:rsidRPr="002B3D65" w:rsidRDefault="005675ED" w:rsidP="002B3D65">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F061E3">
        <w:rPr>
          <w:rFonts w:ascii="Calibri" w:hAnsi="Calibri"/>
        </w:rPr>
        <w:t xml:space="preserve">At the beginning of this task, you were </w:t>
      </w:r>
      <w:r>
        <w:rPr>
          <w:rFonts w:ascii="Calibri" w:hAnsi="Calibri"/>
        </w:rPr>
        <w:t xml:space="preserve">asked to explain what you thought scientists mean when they say plants and bees rely on each other. Look back at your responses in the </w:t>
      </w:r>
      <w:r>
        <w:rPr>
          <w:rFonts w:ascii="Calibri" w:hAnsi="Calibri"/>
          <w:i/>
        </w:rPr>
        <w:t>Engage</w:t>
      </w:r>
      <w:r>
        <w:rPr>
          <w:rFonts w:ascii="Calibri" w:hAnsi="Calibri"/>
        </w:rPr>
        <w:t xml:space="preserve"> and your argument in the </w:t>
      </w:r>
      <w:r>
        <w:rPr>
          <w:rFonts w:ascii="Calibri" w:hAnsi="Calibri"/>
          <w:i/>
        </w:rPr>
        <w:t>Explain</w:t>
      </w:r>
      <w:r>
        <w:rPr>
          <w:rFonts w:ascii="Calibri" w:hAnsi="Calibri"/>
        </w:rPr>
        <w:t>. How has your thinking changed or remained the same over the course of this task</w:t>
      </w:r>
      <w:r w:rsidR="00113BDB">
        <w:rPr>
          <w:rFonts w:ascii="Calibri" w:hAnsi="Calibri"/>
        </w:rPr>
        <w:t>?</w:t>
      </w:r>
    </w:p>
    <w:p w14:paraId="6B17F656" w14:textId="672279D6" w:rsidR="00C45C22" w:rsidRPr="002B3D65" w:rsidRDefault="00C45C22" w:rsidP="002B3D65">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2B3D65">
        <w:rPr>
          <w:rFonts w:ascii="Calibri" w:hAnsi="Calibri"/>
        </w:rPr>
        <w:t>In this task, we focused on the crosscutting concept of</w:t>
      </w:r>
      <w:r w:rsidR="00113BDB" w:rsidRPr="00113BDB">
        <w:rPr>
          <w:rFonts w:ascii="Calibri" w:eastAsia="Calibri" w:hAnsi="Calibri" w:cs="Calibri"/>
          <w:b/>
        </w:rPr>
        <w:t xml:space="preserve"> </w:t>
      </w:r>
      <w:r w:rsidR="005675ED" w:rsidRPr="004A63B9">
        <w:rPr>
          <w:rFonts w:ascii="Calibri" w:eastAsia="Calibri" w:hAnsi="Calibri" w:cs="Calibri"/>
          <w:b/>
        </w:rPr>
        <w:t>Cause and Effect</w:t>
      </w:r>
      <w:r w:rsidR="005675ED" w:rsidRPr="004A63B9">
        <w:rPr>
          <w:rFonts w:ascii="Calibri" w:hAnsi="Calibri"/>
        </w:rPr>
        <w:t xml:space="preserve">: </w:t>
      </w:r>
      <w:r w:rsidR="003F29B4">
        <w:rPr>
          <w:rFonts w:ascii="Calibri" w:hAnsi="Calibri"/>
        </w:rPr>
        <w:t>Phenomena may have more than one cause, and sometimes relationships can only be described using probability</w:t>
      </w:r>
      <w:r w:rsidR="005675ED">
        <w:rPr>
          <w:rFonts w:ascii="Calibri" w:hAnsi="Calibri"/>
        </w:rPr>
        <w:t>.</w:t>
      </w:r>
      <w:r w:rsidRPr="002B3D65">
        <w:rPr>
          <w:rFonts w:ascii="Calibri" w:hAnsi="Calibri"/>
        </w:rPr>
        <w:t xml:space="preserve"> Where did you see examples of </w:t>
      </w:r>
      <w:r w:rsidR="005675ED">
        <w:rPr>
          <w:rFonts w:ascii="Calibri" w:hAnsi="Calibri"/>
          <w:b/>
        </w:rPr>
        <w:t>Cause and Effect</w:t>
      </w:r>
      <w:r w:rsidRPr="002B3D65">
        <w:rPr>
          <w:rFonts w:ascii="Calibri" w:hAnsi="Calibri"/>
        </w:rPr>
        <w:t xml:space="preserve"> in this task?</w:t>
      </w:r>
    </w:p>
    <w:p w14:paraId="16A09DE6" w14:textId="6B3A19DE" w:rsidR="00C45C22" w:rsidRPr="002B3D65" w:rsidRDefault="005675ED" w:rsidP="002B3D65">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F061E3">
        <w:rPr>
          <w:rFonts w:ascii="Calibri" w:hAnsi="Calibri"/>
        </w:rPr>
        <w:t>Now that you have learned more</w:t>
      </w:r>
      <w:r>
        <w:rPr>
          <w:rFonts w:ascii="Calibri" w:hAnsi="Calibri"/>
        </w:rPr>
        <w:t xml:space="preserve"> about the</w:t>
      </w:r>
      <w:r w:rsidRPr="00F061E3">
        <w:rPr>
          <w:rFonts w:ascii="Calibri" w:hAnsi="Calibri"/>
        </w:rPr>
        <w:t xml:space="preserve"> </w:t>
      </w:r>
      <w:r>
        <w:rPr>
          <w:rFonts w:ascii="Calibri" w:hAnsi="Calibri"/>
        </w:rPr>
        <w:t>characteristics that affect organisms’ survival and reproduction</w:t>
      </w:r>
      <w:r w:rsidR="00C45C22" w:rsidRPr="002B3D65">
        <w:rPr>
          <w:rFonts w:ascii="Calibri" w:hAnsi="Calibri"/>
          <w:iCs/>
          <w:color w:val="auto"/>
        </w:rPr>
        <w:t>, what questions do you still have?</w:t>
      </w:r>
    </w:p>
    <w:p w14:paraId="59EC92B7" w14:textId="77777777" w:rsidR="007A3312" w:rsidRPr="002B3D65" w:rsidRDefault="007A3312" w:rsidP="002B3D65">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AD63442" w14:textId="77777777" w:rsidR="00C45C22" w:rsidRPr="002B3D65" w:rsidRDefault="00C45C22" w:rsidP="002B3D65">
      <w:pPr>
        <w:pStyle w:val="ListParagraph"/>
        <w:numPr>
          <w:ilvl w:val="0"/>
          <w:numId w:val="4"/>
        </w:numPr>
        <w:tabs>
          <w:tab w:val="left" w:pos="6013"/>
        </w:tabs>
        <w:spacing w:line="240" w:lineRule="auto"/>
        <w:rPr>
          <w:rFonts w:ascii="Calibri" w:eastAsia="Calibri" w:hAnsi="Calibri" w:cs="Calibri"/>
          <w:u w:val="single"/>
        </w:rPr>
      </w:pPr>
      <w:r w:rsidRPr="002B3D65">
        <w:rPr>
          <w:rFonts w:ascii="Calibri" w:hAnsi="Calibri" w:cs="Times New Roman"/>
        </w:rPr>
        <w:t xml:space="preserve">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w:t>
      </w:r>
      <w:proofErr w:type="gramStart"/>
      <w:r w:rsidRPr="002B3D65">
        <w:rPr>
          <w:rFonts w:ascii="Calibri" w:hAnsi="Calibri" w:cs="Times New Roman"/>
        </w:rPr>
        <w:t>sense-making</w:t>
      </w:r>
      <w:proofErr w:type="gramEnd"/>
      <w:r w:rsidRPr="002B3D65">
        <w:rPr>
          <w:rFonts w:ascii="Calibri" w:hAnsi="Calibri" w:cs="Times New Roman"/>
        </w:rPr>
        <w:t xml:space="preserve"> of the phenomenon and gathering knowledge and skills for their final projects.</w:t>
      </w:r>
    </w:p>
    <w:p w14:paraId="13643EEA" w14:textId="77777777" w:rsidR="006A414F" w:rsidRDefault="006A414F" w:rsidP="005675ED">
      <w:pPr>
        <w:tabs>
          <w:tab w:val="left" w:pos="6013"/>
        </w:tabs>
        <w:spacing w:line="240" w:lineRule="auto"/>
        <w:rPr>
          <w:rFonts w:ascii="Calibri" w:eastAsia="Calibri" w:hAnsi="Calibri" w:cs="Calibri"/>
          <w:b/>
          <w:u w:val="single"/>
        </w:rPr>
      </w:pPr>
    </w:p>
    <w:p w14:paraId="07CE4B16" w14:textId="77777777" w:rsidR="006A414F" w:rsidRDefault="006A414F" w:rsidP="005675ED">
      <w:pPr>
        <w:tabs>
          <w:tab w:val="left" w:pos="6013"/>
        </w:tabs>
        <w:spacing w:line="240" w:lineRule="auto"/>
        <w:rPr>
          <w:rFonts w:ascii="Calibri" w:eastAsia="Calibri" w:hAnsi="Calibri" w:cs="Calibri"/>
          <w:b/>
          <w:u w:val="single"/>
        </w:rPr>
      </w:pPr>
    </w:p>
    <w:p w14:paraId="102347B0" w14:textId="77777777" w:rsidR="006A414F" w:rsidRDefault="006A414F" w:rsidP="005675ED">
      <w:pPr>
        <w:tabs>
          <w:tab w:val="left" w:pos="6013"/>
        </w:tabs>
        <w:spacing w:line="240" w:lineRule="auto"/>
        <w:rPr>
          <w:rFonts w:ascii="Calibri" w:eastAsia="Calibri" w:hAnsi="Calibri" w:cs="Calibri"/>
          <w:b/>
          <w:u w:val="single"/>
        </w:rPr>
      </w:pPr>
    </w:p>
    <w:p w14:paraId="3481E35C" w14:textId="77777777" w:rsidR="006A414F" w:rsidRDefault="006A414F" w:rsidP="005675ED">
      <w:pPr>
        <w:tabs>
          <w:tab w:val="left" w:pos="6013"/>
        </w:tabs>
        <w:spacing w:line="240" w:lineRule="auto"/>
        <w:rPr>
          <w:rFonts w:ascii="Calibri" w:eastAsia="Calibri" w:hAnsi="Calibri" w:cs="Calibri"/>
          <w:b/>
          <w:u w:val="single"/>
        </w:rPr>
      </w:pPr>
    </w:p>
    <w:p w14:paraId="038398E1" w14:textId="17E55F95" w:rsidR="000A5027" w:rsidRPr="005675ED" w:rsidRDefault="00C45C22" w:rsidP="005675ED">
      <w:pPr>
        <w:tabs>
          <w:tab w:val="left" w:pos="6013"/>
        </w:tabs>
        <w:spacing w:line="240" w:lineRule="auto"/>
        <w:rPr>
          <w:rFonts w:ascii="Calibri" w:hAnsi="Calibri"/>
          <w:u w:val="single"/>
        </w:rPr>
      </w:pPr>
      <w:bookmarkStart w:id="0" w:name="_GoBack"/>
      <w:bookmarkEnd w:id="0"/>
      <w:r w:rsidRPr="002B3D65">
        <w:rPr>
          <w:rFonts w:ascii="Calibri" w:eastAsia="Calibri" w:hAnsi="Calibri" w:cs="Calibri"/>
          <w:b/>
          <w:u w:val="single"/>
        </w:rPr>
        <w:lastRenderedPageBreak/>
        <w:t>Assessment</w:t>
      </w:r>
    </w:p>
    <w:p w14:paraId="517F705D" w14:textId="77777777" w:rsidR="00C45C22" w:rsidRPr="002B3D65" w:rsidRDefault="00C45C22" w:rsidP="002B3D65">
      <w:pPr>
        <w:pStyle w:val="ListParagraph"/>
        <w:numPr>
          <w:ilvl w:val="0"/>
          <w:numId w:val="5"/>
        </w:numPr>
        <w:spacing w:line="240" w:lineRule="auto"/>
        <w:textAlignment w:val="baseline"/>
        <w:rPr>
          <w:rFonts w:ascii="Calibri" w:hAnsi="Calibri"/>
        </w:rPr>
      </w:pPr>
      <w:r w:rsidRPr="002B3D65">
        <w:rPr>
          <w:rFonts w:ascii="Calibri" w:hAnsi="Calibri"/>
        </w:rPr>
        <w:t>You may collect students’ Project Organizer and assess using:</w:t>
      </w:r>
    </w:p>
    <w:p w14:paraId="21068757" w14:textId="77777777" w:rsidR="00C45C22" w:rsidRPr="002B3D65" w:rsidRDefault="00C45C22" w:rsidP="00445248">
      <w:pPr>
        <w:pStyle w:val="ListParagraph"/>
        <w:numPr>
          <w:ilvl w:val="0"/>
          <w:numId w:val="19"/>
        </w:numPr>
        <w:spacing w:line="240" w:lineRule="auto"/>
        <w:ind w:left="1440"/>
        <w:textAlignment w:val="baseline"/>
        <w:rPr>
          <w:rFonts w:ascii="Calibri" w:hAnsi="Calibri"/>
        </w:rPr>
      </w:pPr>
      <w:r w:rsidRPr="002B3D65">
        <w:rPr>
          <w:rFonts w:ascii="Calibri" w:hAnsi="Calibri"/>
          <w:i/>
          <w:iCs/>
        </w:rPr>
        <w:t>Criteria of your choice.</w:t>
      </w:r>
      <w:r w:rsidRPr="002B3D65">
        <w:rPr>
          <w:rFonts w:ascii="Calibri" w:hAnsi="Calibri"/>
          <w:iCs/>
        </w:rPr>
        <w:t xml:space="preserve"> We recommend using the 3-Dimensional Assessment matrix at the beginning of this document to inform your criteria.</w:t>
      </w:r>
    </w:p>
    <w:p w14:paraId="1282C922" w14:textId="77777777" w:rsidR="00C45C22" w:rsidRPr="002B3D65" w:rsidRDefault="00C45C22" w:rsidP="00445248">
      <w:pPr>
        <w:pStyle w:val="ListParagraph"/>
        <w:numPr>
          <w:ilvl w:val="0"/>
          <w:numId w:val="19"/>
        </w:numPr>
        <w:spacing w:line="240" w:lineRule="auto"/>
        <w:ind w:left="1440"/>
        <w:textAlignment w:val="baseline"/>
        <w:rPr>
          <w:rFonts w:ascii="Calibri" w:hAnsi="Calibri"/>
        </w:rPr>
      </w:pPr>
      <w:r w:rsidRPr="002B3D65">
        <w:rPr>
          <w:rFonts w:ascii="Calibri" w:hAnsi="Calibri"/>
          <w:iCs/>
        </w:rPr>
        <w:t>This can be a formative tool to periodically look for trends in student understanding after the completion of a task.</w:t>
      </w:r>
      <w:r w:rsidRPr="002B3D65">
        <w:rPr>
          <w:rFonts w:ascii="Calibri" w:hAnsi="Calibri"/>
        </w:rPr>
        <w:t xml:space="preserve"> You can then use this formative data to inform any re-teaching as necessary.</w:t>
      </w:r>
    </w:p>
    <w:p w14:paraId="3E6ADD7E" w14:textId="77777777" w:rsidR="00C45C22" w:rsidRPr="002B3D65" w:rsidRDefault="00C45C22" w:rsidP="002B3D65">
      <w:pPr>
        <w:pStyle w:val="ListParagraph"/>
        <w:spacing w:line="240" w:lineRule="auto"/>
        <w:ind w:left="1440"/>
        <w:textAlignment w:val="baseline"/>
        <w:rPr>
          <w:rFonts w:ascii="Calibri" w:hAnsi="Calibri"/>
        </w:rPr>
      </w:pPr>
    </w:p>
    <w:p w14:paraId="24BFF0D5" w14:textId="77777777" w:rsidR="00C45C22" w:rsidRPr="002B3D65" w:rsidRDefault="00C45C22" w:rsidP="002B3D65">
      <w:pPr>
        <w:pStyle w:val="ListParagraph"/>
        <w:numPr>
          <w:ilvl w:val="0"/>
          <w:numId w:val="5"/>
        </w:numPr>
        <w:spacing w:line="240" w:lineRule="auto"/>
        <w:textAlignment w:val="baseline"/>
        <w:rPr>
          <w:rFonts w:ascii="Calibri" w:hAnsi="Calibri"/>
        </w:rPr>
      </w:pPr>
      <w:r w:rsidRPr="002B3D65">
        <w:rPr>
          <w:rFonts w:ascii="Calibri" w:hAnsi="Calibri"/>
        </w:rPr>
        <w:t>You may also g</w:t>
      </w:r>
      <w:r w:rsidRPr="002B3D65">
        <w:rPr>
          <w:rFonts w:ascii="Calibri" w:hAnsi="Calibri"/>
          <w:color w:val="0D0D0D"/>
        </w:rPr>
        <w:t>ive students time to make revisions with one of the two options:</w:t>
      </w:r>
    </w:p>
    <w:p w14:paraId="7286EED9" w14:textId="77777777" w:rsidR="00C45C22" w:rsidRPr="002B3D65" w:rsidRDefault="00C45C22" w:rsidP="00445248">
      <w:pPr>
        <w:pStyle w:val="ListParagraph"/>
        <w:numPr>
          <w:ilvl w:val="0"/>
          <w:numId w:val="20"/>
        </w:numPr>
        <w:spacing w:line="240" w:lineRule="auto"/>
        <w:ind w:left="1440"/>
        <w:textAlignment w:val="baseline"/>
        <w:rPr>
          <w:rFonts w:ascii="Calibri" w:hAnsi="Calibri"/>
        </w:rPr>
      </w:pPr>
      <w:r w:rsidRPr="002B3D65">
        <w:rPr>
          <w:rFonts w:ascii="Calibri" w:hAnsi="Calibri"/>
          <w:color w:val="0D0D0D"/>
        </w:rPr>
        <w:t>Students may make changes to their Project Organizer according to your comments OR</w:t>
      </w:r>
    </w:p>
    <w:p w14:paraId="74800A47" w14:textId="289408B3" w:rsidR="000A5027" w:rsidRDefault="00C45C22" w:rsidP="00445248">
      <w:pPr>
        <w:pStyle w:val="ListParagraph"/>
        <w:numPr>
          <w:ilvl w:val="0"/>
          <w:numId w:val="20"/>
        </w:numPr>
        <w:spacing w:line="240" w:lineRule="auto"/>
        <w:ind w:left="1440"/>
        <w:textAlignment w:val="baseline"/>
        <w:rPr>
          <w:rFonts w:ascii="Calibri" w:hAnsi="Calibri"/>
        </w:rPr>
      </w:pPr>
      <w:r w:rsidRPr="002B3D65">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r w:rsidR="00A031E0">
        <w:rPr>
          <w:rFonts w:ascii="Calibri" w:hAnsi="Calibri"/>
        </w:rPr>
        <w:t xml:space="preserve"> </w:t>
      </w:r>
    </w:p>
    <w:p w14:paraId="66E007AE" w14:textId="77777777" w:rsidR="000A5027" w:rsidRPr="009C6639" w:rsidRDefault="000A5027" w:rsidP="000A5027">
      <w:pPr>
        <w:spacing w:line="240" w:lineRule="auto"/>
        <w:textAlignment w:val="baseline"/>
        <w:rPr>
          <w:rFonts w:ascii="Calibri" w:hAnsi="Calibri"/>
        </w:rPr>
      </w:pPr>
    </w:p>
    <w:p w14:paraId="07FA9796" w14:textId="61C8E565" w:rsidR="00BE31B6" w:rsidRPr="000A5027" w:rsidRDefault="00BE31B6" w:rsidP="000A5027">
      <w:pPr>
        <w:spacing w:line="240" w:lineRule="auto"/>
        <w:textAlignment w:val="baseline"/>
        <w:rPr>
          <w:rFonts w:ascii="Calibri" w:hAnsi="Calibri"/>
        </w:rPr>
      </w:pPr>
    </w:p>
    <w:sectPr w:rsidR="00BE31B6" w:rsidRPr="000A5027" w:rsidSect="00A031E0">
      <w:headerReference w:type="even" r:id="rId8"/>
      <w:headerReference w:type="default" r:id="rId9"/>
      <w:footerReference w:type="even" r:id="rId10"/>
      <w:footerReference w:type="default" r:id="rId11"/>
      <w:headerReference w:type="first" r:id="rId12"/>
      <w:footerReference w:type="first" r:id="rId13"/>
      <w:pgSz w:w="12240" w:h="15840"/>
      <w:pgMar w:top="1008" w:right="1008" w:bottom="1008"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896B4DD" w15:done="0"/>
  <w15:commentEx w15:paraId="0268684D" w15:paraIdParent="7896B4DD" w15:done="0"/>
  <w15:commentEx w15:paraId="39813CE6" w15:done="0"/>
  <w15:commentEx w15:paraId="3F369A36" w15:done="0"/>
  <w15:commentEx w15:paraId="078B0238" w15:paraIdParent="3F369A36" w15:done="0"/>
  <w15:commentEx w15:paraId="2C572BDD" w15:done="0"/>
  <w15:commentEx w15:paraId="372DB318" w15:done="0"/>
  <w15:commentEx w15:paraId="3D0C0DA6" w15:paraIdParent="372DB318" w15:done="0"/>
  <w15:commentEx w15:paraId="0C799A3C" w15:done="0"/>
  <w15:commentEx w15:paraId="57CE3B77" w15:paraIdParent="0C799A3C" w15:done="0"/>
  <w15:commentEx w15:paraId="26145F8C" w15:done="0"/>
  <w15:commentEx w15:paraId="700C51AA" w15:paraIdParent="26145F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96B4DD" w16cid:durableId="20EC8B93"/>
  <w16cid:commentId w16cid:paraId="0268684D" w16cid:durableId="20EC98A3"/>
  <w16cid:commentId w16cid:paraId="39813CE6" w16cid:durableId="20EC8B94"/>
  <w16cid:commentId w16cid:paraId="3F369A36" w16cid:durableId="20EC8B95"/>
  <w16cid:commentId w16cid:paraId="078B0238" w16cid:durableId="20EC9D0D"/>
  <w16cid:commentId w16cid:paraId="2C572BDD" w16cid:durableId="20EC9D6B"/>
  <w16cid:commentId w16cid:paraId="372DB318" w16cid:durableId="20EC8B96"/>
  <w16cid:commentId w16cid:paraId="3D0C0DA6" w16cid:durableId="20EC9DE9"/>
  <w16cid:commentId w16cid:paraId="0C799A3C" w16cid:durableId="20EC8B97"/>
  <w16cid:commentId w16cid:paraId="57CE3B77" w16cid:durableId="20EC9EAA"/>
  <w16cid:commentId w16cid:paraId="26145F8C" w16cid:durableId="20EC8B98"/>
  <w16cid:commentId w16cid:paraId="700C51AA" w16cid:durableId="20EC9F5F"/>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5144A4" w14:textId="77777777" w:rsidR="00587E40" w:rsidRDefault="00587E40">
      <w:pPr>
        <w:spacing w:line="240" w:lineRule="auto"/>
      </w:pPr>
      <w:r>
        <w:separator/>
      </w:r>
    </w:p>
  </w:endnote>
  <w:endnote w:type="continuationSeparator" w:id="0">
    <w:p w14:paraId="1AF9741C" w14:textId="77777777" w:rsidR="00587E40" w:rsidRDefault="00587E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Arial"/>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2ECDB" w14:textId="77777777" w:rsidR="00587E40" w:rsidRDefault="00587E4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404FABE7" w:rsidR="00587E40" w:rsidRPr="008D7500" w:rsidRDefault="00587E40" w:rsidP="00FA13C5">
    <w:pPr>
      <w:spacing w:line="240" w:lineRule="auto"/>
      <w:rPr>
        <w:rFonts w:ascii="Calibri" w:eastAsia="Times New Roman" w:hAnsi="Calibri" w:cs="Times New Roman"/>
        <w:color w:val="auto"/>
        <w:sz w:val="20"/>
        <w:szCs w:val="20"/>
      </w:rPr>
    </w:pPr>
    <w:r w:rsidRPr="008D7500">
      <w:rPr>
        <w:rFonts w:ascii="Calibri" w:eastAsia="Times New Roman" w:hAnsi="Calibri" w:cs="Times New Roman"/>
        <w:color w:val="auto"/>
        <w:sz w:val="20"/>
        <w:szCs w:val="20"/>
      </w:rPr>
      <w:t>Teacher Version</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8D7500">
      <w:rPr>
        <w:rFonts w:ascii="Calibri" w:eastAsia="Times New Roman" w:hAnsi="Calibri" w:cs="Times New Roman"/>
        <w:color w:val="auto"/>
        <w:sz w:val="20"/>
        <w:szCs w:val="20"/>
      </w:rPr>
      <w:t xml:space="preserve">     </w:t>
    </w:r>
    <w:r w:rsidRPr="008D7500">
      <w:rPr>
        <w:rFonts w:ascii="Calibri" w:eastAsia="Times New Roman" w:hAnsi="Calibri" w:cs="Times New Roman"/>
        <w:noProof/>
        <w:color w:val="auto"/>
        <w:sz w:val="20"/>
        <w:szCs w:val="20"/>
      </w:rPr>
      <w:drawing>
        <wp:inline distT="0" distB="0" distL="0" distR="0" wp14:anchorId="74090759" wp14:editId="196BD46D">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8D7500">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8D7500">
      <w:rPr>
        <w:rFonts w:ascii="Calibri" w:eastAsia="Times New Roman" w:hAnsi="Calibri" w:cs="Times New Roman"/>
        <w:color w:val="auto"/>
        <w:sz w:val="20"/>
        <w:szCs w:val="20"/>
      </w:rPr>
      <w:tab/>
      <w:t xml:space="preserve">    </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8D7500">
      <w:rPr>
        <w:rStyle w:val="PageNumber"/>
        <w:rFonts w:ascii="Calibri" w:hAnsi="Calibri"/>
        <w:color w:val="auto"/>
        <w:sz w:val="20"/>
        <w:szCs w:val="20"/>
      </w:rPr>
      <w:fldChar w:fldCharType="begin"/>
    </w:r>
    <w:r w:rsidRPr="008D7500">
      <w:rPr>
        <w:rStyle w:val="PageNumber"/>
        <w:rFonts w:ascii="Calibri" w:hAnsi="Calibri"/>
        <w:color w:val="auto"/>
        <w:sz w:val="20"/>
        <w:szCs w:val="20"/>
      </w:rPr>
      <w:instrText xml:space="preserve"> PAGE </w:instrText>
    </w:r>
    <w:r w:rsidRPr="008D7500">
      <w:rPr>
        <w:rStyle w:val="PageNumber"/>
        <w:rFonts w:ascii="Calibri" w:hAnsi="Calibri"/>
        <w:color w:val="auto"/>
        <w:sz w:val="20"/>
        <w:szCs w:val="20"/>
      </w:rPr>
      <w:fldChar w:fldCharType="separate"/>
    </w:r>
    <w:r w:rsidR="006A414F">
      <w:rPr>
        <w:rStyle w:val="PageNumber"/>
        <w:rFonts w:ascii="Calibri" w:hAnsi="Calibri"/>
        <w:noProof/>
        <w:color w:val="auto"/>
        <w:sz w:val="20"/>
        <w:szCs w:val="20"/>
      </w:rPr>
      <w:t>9</w:t>
    </w:r>
    <w:r w:rsidRPr="008D7500">
      <w:rPr>
        <w:rStyle w:val="PageNumber"/>
        <w:rFonts w:ascii="Calibri" w:hAnsi="Calibri"/>
        <w:color w:val="auto"/>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17224" w14:textId="77777777" w:rsidR="00587E40" w:rsidRDefault="00587E4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43FF4" w14:textId="77777777" w:rsidR="00587E40" w:rsidRDefault="00587E40">
      <w:pPr>
        <w:spacing w:line="240" w:lineRule="auto"/>
      </w:pPr>
      <w:r>
        <w:separator/>
      </w:r>
    </w:p>
  </w:footnote>
  <w:footnote w:type="continuationSeparator" w:id="0">
    <w:p w14:paraId="5A179AC7" w14:textId="77777777" w:rsidR="00587E40" w:rsidRDefault="00587E40">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535FA" w14:textId="77777777" w:rsidR="00587E40" w:rsidRDefault="00587E4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587E40" w:rsidRPr="00C2627B" w14:paraId="2342C80E" w14:textId="77777777" w:rsidTr="006E3E54">
      <w:trPr>
        <w:trHeight w:val="458"/>
      </w:trPr>
      <w:tc>
        <w:tcPr>
          <w:tcW w:w="4620" w:type="dxa"/>
          <w:tcMar>
            <w:top w:w="0" w:type="dxa"/>
            <w:right w:w="0" w:type="dxa"/>
          </w:tcMar>
        </w:tcPr>
        <w:p w14:paraId="7B2B6629" w14:textId="77777777" w:rsidR="00587E40" w:rsidRPr="00A06D90" w:rsidRDefault="00587E40" w:rsidP="000E3AAB">
          <w:pPr>
            <w:pStyle w:val="Header-Left"/>
            <w:spacing w:before="0"/>
            <w:rPr>
              <w:rFonts w:ascii="Calibri" w:hAnsi="Calibri"/>
              <w:sz w:val="24"/>
              <w:szCs w:val="24"/>
            </w:rPr>
          </w:pPr>
        </w:p>
      </w:tc>
      <w:tc>
        <w:tcPr>
          <w:tcW w:w="5640" w:type="dxa"/>
          <w:tcMar>
            <w:top w:w="0" w:type="dxa"/>
            <w:right w:w="0" w:type="dxa"/>
          </w:tcMar>
        </w:tcPr>
        <w:p w14:paraId="4AFB3C3D" w14:textId="77777777" w:rsidR="00587E40" w:rsidRPr="00A06D90" w:rsidRDefault="00587E40" w:rsidP="000E3AAB">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587E40" w14:paraId="5C8B0854" w14:textId="77777777" w:rsidTr="006E3E54">
      <w:trPr>
        <w:trHeight w:val="823"/>
      </w:trPr>
      <w:tc>
        <w:tcPr>
          <w:tcW w:w="10260" w:type="dxa"/>
          <w:gridSpan w:val="2"/>
          <w:tcMar>
            <w:top w:w="0" w:type="dxa"/>
            <w:right w:w="0" w:type="dxa"/>
          </w:tcMar>
        </w:tcPr>
        <w:p w14:paraId="54017709" w14:textId="507A8A88" w:rsidR="00587E40" w:rsidRPr="00A06D90" w:rsidRDefault="00587E40" w:rsidP="000E3AAB">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625E85AF" wp14:editId="5F3B6A08">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4</w:t>
          </w:r>
          <w:r w:rsidRPr="00A06D90">
            <w:rPr>
              <w:rFonts w:ascii="Calibri" w:hAnsi="Calibri"/>
              <w:b/>
              <w:color w:val="000000" w:themeColor="text1"/>
              <w:sz w:val="24"/>
              <w:szCs w:val="24"/>
            </w:rPr>
            <w:t xml:space="preserve">: </w:t>
          </w:r>
          <w:r>
            <w:rPr>
              <w:rFonts w:ascii="Calibri" w:hAnsi="Calibri"/>
              <w:b/>
              <w:color w:val="000000" w:themeColor="text1"/>
              <w:sz w:val="24"/>
              <w:szCs w:val="24"/>
            </w:rPr>
            <w:t>A Warmer World</w:t>
          </w:r>
        </w:p>
        <w:p w14:paraId="574065B7" w14:textId="33FDDD0D" w:rsidR="00587E40" w:rsidRPr="00A06D90" w:rsidRDefault="00587E40" w:rsidP="00A031E0">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2: It Takes Two</w:t>
          </w:r>
        </w:p>
      </w:tc>
    </w:tr>
  </w:tbl>
  <w:p w14:paraId="5CCB591A" w14:textId="77777777" w:rsidR="00587E40" w:rsidRDefault="00587E40" w:rsidP="006418D2">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587E40" w14:paraId="360C8611" w14:textId="77777777" w:rsidTr="006E3E54">
      <w:tc>
        <w:tcPr>
          <w:tcW w:w="3240" w:type="dxa"/>
          <w:shd w:val="clear" w:color="auto" w:fill="595959"/>
        </w:tcPr>
        <w:p w14:paraId="00262B71" w14:textId="77777777" w:rsidR="00587E40" w:rsidRDefault="00587E40" w:rsidP="000E3AAB"/>
      </w:tc>
      <w:tc>
        <w:tcPr>
          <w:tcW w:w="1800" w:type="dxa"/>
          <w:shd w:val="clear" w:color="auto" w:fill="595959"/>
        </w:tcPr>
        <w:p w14:paraId="535D3E3B" w14:textId="77777777" w:rsidR="00587E40" w:rsidRDefault="00587E40" w:rsidP="000E3AAB"/>
      </w:tc>
      <w:tc>
        <w:tcPr>
          <w:tcW w:w="5220" w:type="dxa"/>
          <w:shd w:val="clear" w:color="auto" w:fill="595959"/>
        </w:tcPr>
        <w:p w14:paraId="3B292F68" w14:textId="77777777" w:rsidR="00587E40" w:rsidRDefault="00587E40" w:rsidP="000E3AAB"/>
      </w:tc>
    </w:tr>
  </w:tbl>
  <w:p w14:paraId="0BECB3D7" w14:textId="77777777" w:rsidR="00587E40" w:rsidRPr="006418D2" w:rsidRDefault="00587E40" w:rsidP="006418D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72D8F" w14:textId="77777777" w:rsidR="00587E40" w:rsidRDefault="00587E4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8D4203"/>
    <w:multiLevelType w:val="hybridMultilevel"/>
    <w:tmpl w:val="4746DE4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CE0A22"/>
    <w:multiLevelType w:val="hybridMultilevel"/>
    <w:tmpl w:val="B9686DA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65317C5"/>
    <w:multiLevelType w:val="hybridMultilevel"/>
    <w:tmpl w:val="CF3E1A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6F362D"/>
    <w:multiLevelType w:val="hybridMultilevel"/>
    <w:tmpl w:val="34D06FE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820775"/>
    <w:multiLevelType w:val="hybridMultilevel"/>
    <w:tmpl w:val="C5E68D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164BE8"/>
    <w:multiLevelType w:val="hybridMultilevel"/>
    <w:tmpl w:val="00341F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B56F63"/>
    <w:multiLevelType w:val="hybridMultilevel"/>
    <w:tmpl w:val="00341F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09509D"/>
    <w:multiLevelType w:val="hybridMultilevel"/>
    <w:tmpl w:val="CDA4B1C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890DC0"/>
    <w:multiLevelType w:val="hybridMultilevel"/>
    <w:tmpl w:val="65DE635A"/>
    <w:lvl w:ilvl="0" w:tplc="0409000D">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2C0D244C"/>
    <w:multiLevelType w:val="multilevel"/>
    <w:tmpl w:val="7B66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B03EF9"/>
    <w:multiLevelType w:val="hybridMultilevel"/>
    <w:tmpl w:val="5040FD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136647"/>
    <w:multiLevelType w:val="hybridMultilevel"/>
    <w:tmpl w:val="594AF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021ACD"/>
    <w:multiLevelType w:val="hybridMultilevel"/>
    <w:tmpl w:val="C2B2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1E5EBD"/>
    <w:multiLevelType w:val="hybridMultilevel"/>
    <w:tmpl w:val="F5C0774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C216B62"/>
    <w:multiLevelType w:val="hybridMultilevel"/>
    <w:tmpl w:val="11A42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885CA7"/>
    <w:multiLevelType w:val="hybridMultilevel"/>
    <w:tmpl w:val="8446E8D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7960F5E"/>
    <w:multiLevelType w:val="multilevel"/>
    <w:tmpl w:val="67D02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nsid w:val="47D218D7"/>
    <w:multiLevelType w:val="hybridMultilevel"/>
    <w:tmpl w:val="3CAE6B2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82A2A21"/>
    <w:multiLevelType w:val="hybridMultilevel"/>
    <w:tmpl w:val="8C6A2FC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8A77A09"/>
    <w:multiLevelType w:val="hybridMultilevel"/>
    <w:tmpl w:val="C4324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7B2A96"/>
    <w:multiLevelType w:val="multilevel"/>
    <w:tmpl w:val="D7986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8">
    <w:nsid w:val="7C1A36D8"/>
    <w:multiLevelType w:val="hybridMultilevel"/>
    <w:tmpl w:val="95AEA3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271A45"/>
    <w:multiLevelType w:val="hybridMultilevel"/>
    <w:tmpl w:val="1BD2943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17"/>
  </w:num>
  <w:num w:numId="3">
    <w:abstractNumId w:val="24"/>
  </w:num>
  <w:num w:numId="4">
    <w:abstractNumId w:val="5"/>
  </w:num>
  <w:num w:numId="5">
    <w:abstractNumId w:val="15"/>
  </w:num>
  <w:num w:numId="6">
    <w:abstractNumId w:val="26"/>
  </w:num>
  <w:num w:numId="7">
    <w:abstractNumId w:val="4"/>
  </w:num>
  <w:num w:numId="8">
    <w:abstractNumId w:val="16"/>
  </w:num>
  <w:num w:numId="9">
    <w:abstractNumId w:val="28"/>
  </w:num>
  <w:num w:numId="10">
    <w:abstractNumId w:val="8"/>
  </w:num>
  <w:num w:numId="11">
    <w:abstractNumId w:val="9"/>
  </w:num>
  <w:num w:numId="12">
    <w:abstractNumId w:val="30"/>
  </w:num>
  <w:num w:numId="13">
    <w:abstractNumId w:val="19"/>
  </w:num>
  <w:num w:numId="14">
    <w:abstractNumId w:val="2"/>
  </w:num>
  <w:num w:numId="15">
    <w:abstractNumId w:val="11"/>
  </w:num>
  <w:num w:numId="16">
    <w:abstractNumId w:val="23"/>
  </w:num>
  <w:num w:numId="17">
    <w:abstractNumId w:val="6"/>
  </w:num>
  <w:num w:numId="18">
    <w:abstractNumId w:val="14"/>
  </w:num>
  <w:num w:numId="19">
    <w:abstractNumId w:val="0"/>
  </w:num>
  <w:num w:numId="20">
    <w:abstractNumId w:val="1"/>
  </w:num>
  <w:num w:numId="21">
    <w:abstractNumId w:val="12"/>
  </w:num>
  <w:num w:numId="22">
    <w:abstractNumId w:val="20"/>
  </w:num>
  <w:num w:numId="23">
    <w:abstractNumId w:val="18"/>
  </w:num>
  <w:num w:numId="24">
    <w:abstractNumId w:val="10"/>
  </w:num>
  <w:num w:numId="25">
    <w:abstractNumId w:val="27"/>
  </w:num>
  <w:num w:numId="26">
    <w:abstractNumId w:val="21"/>
  </w:num>
  <w:num w:numId="27">
    <w:abstractNumId w:val="3"/>
  </w:num>
  <w:num w:numId="28">
    <w:abstractNumId w:val="29"/>
  </w:num>
  <w:num w:numId="29">
    <w:abstractNumId w:val="22"/>
  </w:num>
  <w:num w:numId="30">
    <w:abstractNumId w:val="25"/>
  </w:num>
  <w:num w:numId="31">
    <w:abstractNumId w:val="13"/>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6A1"/>
    <w:rsid w:val="000070FF"/>
    <w:rsid w:val="00010CD9"/>
    <w:rsid w:val="00017474"/>
    <w:rsid w:val="00022B57"/>
    <w:rsid w:val="00024579"/>
    <w:rsid w:val="00025955"/>
    <w:rsid w:val="00031DD5"/>
    <w:rsid w:val="00034E35"/>
    <w:rsid w:val="00037056"/>
    <w:rsid w:val="00042716"/>
    <w:rsid w:val="00043BCC"/>
    <w:rsid w:val="0004489C"/>
    <w:rsid w:val="00046148"/>
    <w:rsid w:val="0004785D"/>
    <w:rsid w:val="0005211E"/>
    <w:rsid w:val="00052C93"/>
    <w:rsid w:val="00052D6C"/>
    <w:rsid w:val="000570C4"/>
    <w:rsid w:val="00062F67"/>
    <w:rsid w:val="00071C8B"/>
    <w:rsid w:val="00090736"/>
    <w:rsid w:val="000926A7"/>
    <w:rsid w:val="00093C2E"/>
    <w:rsid w:val="00096D26"/>
    <w:rsid w:val="000A5027"/>
    <w:rsid w:val="000A69B0"/>
    <w:rsid w:val="000B28DA"/>
    <w:rsid w:val="000B36DB"/>
    <w:rsid w:val="000C2B89"/>
    <w:rsid w:val="000C6AB8"/>
    <w:rsid w:val="000C7DE2"/>
    <w:rsid w:val="000D32B5"/>
    <w:rsid w:val="000D4103"/>
    <w:rsid w:val="000D6E2E"/>
    <w:rsid w:val="000E1521"/>
    <w:rsid w:val="000E30C6"/>
    <w:rsid w:val="000E3AAB"/>
    <w:rsid w:val="000E3CD6"/>
    <w:rsid w:val="000E49A4"/>
    <w:rsid w:val="000E742B"/>
    <w:rsid w:val="000F28CE"/>
    <w:rsid w:val="000F39A3"/>
    <w:rsid w:val="000F40A5"/>
    <w:rsid w:val="000F605D"/>
    <w:rsid w:val="000F7B50"/>
    <w:rsid w:val="00100C9A"/>
    <w:rsid w:val="0010301A"/>
    <w:rsid w:val="0010512F"/>
    <w:rsid w:val="00112B4B"/>
    <w:rsid w:val="00113BDB"/>
    <w:rsid w:val="00120E79"/>
    <w:rsid w:val="00124853"/>
    <w:rsid w:val="00140DF1"/>
    <w:rsid w:val="0014181D"/>
    <w:rsid w:val="001477CB"/>
    <w:rsid w:val="00147BF3"/>
    <w:rsid w:val="001525C0"/>
    <w:rsid w:val="00160D6D"/>
    <w:rsid w:val="00175897"/>
    <w:rsid w:val="00176C5B"/>
    <w:rsid w:val="00185ACD"/>
    <w:rsid w:val="001912EB"/>
    <w:rsid w:val="00191A60"/>
    <w:rsid w:val="001A7D33"/>
    <w:rsid w:val="001C5E80"/>
    <w:rsid w:val="001C7B1C"/>
    <w:rsid w:val="001D751D"/>
    <w:rsid w:val="001F4AFC"/>
    <w:rsid w:val="001F6755"/>
    <w:rsid w:val="00204C42"/>
    <w:rsid w:val="00204E15"/>
    <w:rsid w:val="00230B7A"/>
    <w:rsid w:val="002367CB"/>
    <w:rsid w:val="00242D49"/>
    <w:rsid w:val="0024368D"/>
    <w:rsid w:val="00244C80"/>
    <w:rsid w:val="00254D1F"/>
    <w:rsid w:val="002611F2"/>
    <w:rsid w:val="00263D2F"/>
    <w:rsid w:val="00265B99"/>
    <w:rsid w:val="002719D3"/>
    <w:rsid w:val="00282C1C"/>
    <w:rsid w:val="0028459B"/>
    <w:rsid w:val="00286BF9"/>
    <w:rsid w:val="00290540"/>
    <w:rsid w:val="00295423"/>
    <w:rsid w:val="00297B54"/>
    <w:rsid w:val="002A6ED3"/>
    <w:rsid w:val="002B37BF"/>
    <w:rsid w:val="002B3D65"/>
    <w:rsid w:val="002B5D9E"/>
    <w:rsid w:val="002C0AEF"/>
    <w:rsid w:val="002C2A6F"/>
    <w:rsid w:val="002E5C99"/>
    <w:rsid w:val="002F2BC1"/>
    <w:rsid w:val="00302DEB"/>
    <w:rsid w:val="00305DDC"/>
    <w:rsid w:val="00310D32"/>
    <w:rsid w:val="003114EF"/>
    <w:rsid w:val="00327B03"/>
    <w:rsid w:val="00337D14"/>
    <w:rsid w:val="00352A48"/>
    <w:rsid w:val="0035364C"/>
    <w:rsid w:val="003568E5"/>
    <w:rsid w:val="00360CC7"/>
    <w:rsid w:val="00363053"/>
    <w:rsid w:val="003666D6"/>
    <w:rsid w:val="00375983"/>
    <w:rsid w:val="003801B2"/>
    <w:rsid w:val="003825F0"/>
    <w:rsid w:val="003924A2"/>
    <w:rsid w:val="00397981"/>
    <w:rsid w:val="003C5831"/>
    <w:rsid w:val="003C590D"/>
    <w:rsid w:val="003C7BB0"/>
    <w:rsid w:val="003D37E5"/>
    <w:rsid w:val="003D38A9"/>
    <w:rsid w:val="003E3C6E"/>
    <w:rsid w:val="003F29B4"/>
    <w:rsid w:val="003F2F6A"/>
    <w:rsid w:val="003F7B7D"/>
    <w:rsid w:val="00400040"/>
    <w:rsid w:val="0040329E"/>
    <w:rsid w:val="00407F36"/>
    <w:rsid w:val="00420A16"/>
    <w:rsid w:val="00422305"/>
    <w:rsid w:val="0043361B"/>
    <w:rsid w:val="00445248"/>
    <w:rsid w:val="004477D9"/>
    <w:rsid w:val="004563FD"/>
    <w:rsid w:val="00465DFD"/>
    <w:rsid w:val="00473486"/>
    <w:rsid w:val="00476065"/>
    <w:rsid w:val="004972A4"/>
    <w:rsid w:val="004B151B"/>
    <w:rsid w:val="004B4D98"/>
    <w:rsid w:val="004D277F"/>
    <w:rsid w:val="004D2E74"/>
    <w:rsid w:val="004E2B96"/>
    <w:rsid w:val="004E32B3"/>
    <w:rsid w:val="004E4297"/>
    <w:rsid w:val="004E5A94"/>
    <w:rsid w:val="004E66AB"/>
    <w:rsid w:val="004F237B"/>
    <w:rsid w:val="004F2F47"/>
    <w:rsid w:val="00504999"/>
    <w:rsid w:val="00505DCA"/>
    <w:rsid w:val="00512148"/>
    <w:rsid w:val="00516B60"/>
    <w:rsid w:val="005231D2"/>
    <w:rsid w:val="00523F63"/>
    <w:rsid w:val="00525219"/>
    <w:rsid w:val="00534325"/>
    <w:rsid w:val="005433CF"/>
    <w:rsid w:val="00551FE3"/>
    <w:rsid w:val="005542F7"/>
    <w:rsid w:val="00555904"/>
    <w:rsid w:val="00555A7D"/>
    <w:rsid w:val="00556DDD"/>
    <w:rsid w:val="0056235C"/>
    <w:rsid w:val="00565250"/>
    <w:rsid w:val="005675ED"/>
    <w:rsid w:val="005820F0"/>
    <w:rsid w:val="00585500"/>
    <w:rsid w:val="00587E40"/>
    <w:rsid w:val="00590532"/>
    <w:rsid w:val="00591B8A"/>
    <w:rsid w:val="00593AB2"/>
    <w:rsid w:val="00594166"/>
    <w:rsid w:val="005C3158"/>
    <w:rsid w:val="005D3C1D"/>
    <w:rsid w:val="005D4F85"/>
    <w:rsid w:val="005E0564"/>
    <w:rsid w:val="005F0DEE"/>
    <w:rsid w:val="005F1A29"/>
    <w:rsid w:val="00600C43"/>
    <w:rsid w:val="00601C36"/>
    <w:rsid w:val="0060390C"/>
    <w:rsid w:val="006053C1"/>
    <w:rsid w:val="00606DA4"/>
    <w:rsid w:val="00611658"/>
    <w:rsid w:val="00617956"/>
    <w:rsid w:val="00620DBA"/>
    <w:rsid w:val="00635119"/>
    <w:rsid w:val="0063612B"/>
    <w:rsid w:val="006417DD"/>
    <w:rsid w:val="006418D2"/>
    <w:rsid w:val="00644393"/>
    <w:rsid w:val="00652C02"/>
    <w:rsid w:val="0065758B"/>
    <w:rsid w:val="006725BB"/>
    <w:rsid w:val="00675491"/>
    <w:rsid w:val="00676147"/>
    <w:rsid w:val="00680E66"/>
    <w:rsid w:val="006861C6"/>
    <w:rsid w:val="00690FC1"/>
    <w:rsid w:val="006A1B88"/>
    <w:rsid w:val="006A3FFC"/>
    <w:rsid w:val="006A414F"/>
    <w:rsid w:val="006A4BDE"/>
    <w:rsid w:val="006B29B0"/>
    <w:rsid w:val="006C0AC1"/>
    <w:rsid w:val="006C1F60"/>
    <w:rsid w:val="006C33D8"/>
    <w:rsid w:val="006D33F9"/>
    <w:rsid w:val="006D5538"/>
    <w:rsid w:val="006D76E2"/>
    <w:rsid w:val="006E2B71"/>
    <w:rsid w:val="006E3E54"/>
    <w:rsid w:val="006E479B"/>
    <w:rsid w:val="006E4F83"/>
    <w:rsid w:val="006F3BD5"/>
    <w:rsid w:val="006F4DB7"/>
    <w:rsid w:val="0070292E"/>
    <w:rsid w:val="00703B04"/>
    <w:rsid w:val="007155DE"/>
    <w:rsid w:val="00722AA7"/>
    <w:rsid w:val="00726604"/>
    <w:rsid w:val="00730CEF"/>
    <w:rsid w:val="007318D8"/>
    <w:rsid w:val="00734096"/>
    <w:rsid w:val="00734E9E"/>
    <w:rsid w:val="00735814"/>
    <w:rsid w:val="00743AC8"/>
    <w:rsid w:val="00745176"/>
    <w:rsid w:val="00745F95"/>
    <w:rsid w:val="0075347F"/>
    <w:rsid w:val="0076020D"/>
    <w:rsid w:val="00764229"/>
    <w:rsid w:val="00764A4B"/>
    <w:rsid w:val="00775216"/>
    <w:rsid w:val="00783D47"/>
    <w:rsid w:val="007866F1"/>
    <w:rsid w:val="0079428B"/>
    <w:rsid w:val="00794FDC"/>
    <w:rsid w:val="007A1862"/>
    <w:rsid w:val="007A1E24"/>
    <w:rsid w:val="007A3312"/>
    <w:rsid w:val="007A4269"/>
    <w:rsid w:val="007A7BD7"/>
    <w:rsid w:val="007B2396"/>
    <w:rsid w:val="007C0849"/>
    <w:rsid w:val="007C0A22"/>
    <w:rsid w:val="007C3074"/>
    <w:rsid w:val="007C7450"/>
    <w:rsid w:val="007D2141"/>
    <w:rsid w:val="007D405C"/>
    <w:rsid w:val="007D71A7"/>
    <w:rsid w:val="007E18FD"/>
    <w:rsid w:val="007E2FF8"/>
    <w:rsid w:val="007E57A4"/>
    <w:rsid w:val="007E7B25"/>
    <w:rsid w:val="007F1493"/>
    <w:rsid w:val="007F22DA"/>
    <w:rsid w:val="007F4438"/>
    <w:rsid w:val="00805A5D"/>
    <w:rsid w:val="00812573"/>
    <w:rsid w:val="008147DA"/>
    <w:rsid w:val="0082134E"/>
    <w:rsid w:val="0082567D"/>
    <w:rsid w:val="00830082"/>
    <w:rsid w:val="00840595"/>
    <w:rsid w:val="00841696"/>
    <w:rsid w:val="008434FD"/>
    <w:rsid w:val="00850AAA"/>
    <w:rsid w:val="0085209B"/>
    <w:rsid w:val="008669EA"/>
    <w:rsid w:val="00870E01"/>
    <w:rsid w:val="00877FC5"/>
    <w:rsid w:val="008938DD"/>
    <w:rsid w:val="00894DF4"/>
    <w:rsid w:val="008A7827"/>
    <w:rsid w:val="008B0B86"/>
    <w:rsid w:val="008B7F94"/>
    <w:rsid w:val="008D540E"/>
    <w:rsid w:val="008D7500"/>
    <w:rsid w:val="008D7D52"/>
    <w:rsid w:val="008F35C4"/>
    <w:rsid w:val="00903D38"/>
    <w:rsid w:val="0091432A"/>
    <w:rsid w:val="009214F8"/>
    <w:rsid w:val="00924D49"/>
    <w:rsid w:val="009306E6"/>
    <w:rsid w:val="00935B0D"/>
    <w:rsid w:val="00944573"/>
    <w:rsid w:val="00944D67"/>
    <w:rsid w:val="00946B52"/>
    <w:rsid w:val="009479B3"/>
    <w:rsid w:val="00947A90"/>
    <w:rsid w:val="00955476"/>
    <w:rsid w:val="00970989"/>
    <w:rsid w:val="00970E7B"/>
    <w:rsid w:val="009734AB"/>
    <w:rsid w:val="00973E02"/>
    <w:rsid w:val="0097655A"/>
    <w:rsid w:val="00984E55"/>
    <w:rsid w:val="00991EE0"/>
    <w:rsid w:val="00992CF5"/>
    <w:rsid w:val="0099415A"/>
    <w:rsid w:val="009A0244"/>
    <w:rsid w:val="009A099A"/>
    <w:rsid w:val="009A467B"/>
    <w:rsid w:val="009A770C"/>
    <w:rsid w:val="009B54E2"/>
    <w:rsid w:val="009B7BE1"/>
    <w:rsid w:val="009C23E8"/>
    <w:rsid w:val="009D3156"/>
    <w:rsid w:val="009F087C"/>
    <w:rsid w:val="009F3B94"/>
    <w:rsid w:val="009F583F"/>
    <w:rsid w:val="00A001DF"/>
    <w:rsid w:val="00A00963"/>
    <w:rsid w:val="00A01E7C"/>
    <w:rsid w:val="00A031E0"/>
    <w:rsid w:val="00A037B0"/>
    <w:rsid w:val="00A1076D"/>
    <w:rsid w:val="00A208E0"/>
    <w:rsid w:val="00A2183E"/>
    <w:rsid w:val="00A36A5A"/>
    <w:rsid w:val="00A408B1"/>
    <w:rsid w:val="00A45A3F"/>
    <w:rsid w:val="00A47AA6"/>
    <w:rsid w:val="00A5098B"/>
    <w:rsid w:val="00A51BBB"/>
    <w:rsid w:val="00A55B66"/>
    <w:rsid w:val="00A56FDF"/>
    <w:rsid w:val="00A57962"/>
    <w:rsid w:val="00A60374"/>
    <w:rsid w:val="00A613F7"/>
    <w:rsid w:val="00A641D5"/>
    <w:rsid w:val="00A65A19"/>
    <w:rsid w:val="00A719BB"/>
    <w:rsid w:val="00A7361D"/>
    <w:rsid w:val="00A73CDD"/>
    <w:rsid w:val="00A84255"/>
    <w:rsid w:val="00A874E4"/>
    <w:rsid w:val="00AA0F43"/>
    <w:rsid w:val="00AA201C"/>
    <w:rsid w:val="00AB1D53"/>
    <w:rsid w:val="00AC3E87"/>
    <w:rsid w:val="00AC554F"/>
    <w:rsid w:val="00AC5894"/>
    <w:rsid w:val="00AC6AEB"/>
    <w:rsid w:val="00AD297E"/>
    <w:rsid w:val="00AD4C0C"/>
    <w:rsid w:val="00AF7C9A"/>
    <w:rsid w:val="00B10BCD"/>
    <w:rsid w:val="00B13883"/>
    <w:rsid w:val="00B1787D"/>
    <w:rsid w:val="00B23245"/>
    <w:rsid w:val="00B27C65"/>
    <w:rsid w:val="00B306E6"/>
    <w:rsid w:val="00B33768"/>
    <w:rsid w:val="00B418FE"/>
    <w:rsid w:val="00B41AC3"/>
    <w:rsid w:val="00B4516A"/>
    <w:rsid w:val="00B51533"/>
    <w:rsid w:val="00B540F1"/>
    <w:rsid w:val="00B62567"/>
    <w:rsid w:val="00B70D46"/>
    <w:rsid w:val="00B72171"/>
    <w:rsid w:val="00B933E6"/>
    <w:rsid w:val="00B96369"/>
    <w:rsid w:val="00B96F0A"/>
    <w:rsid w:val="00BA095A"/>
    <w:rsid w:val="00BA209A"/>
    <w:rsid w:val="00BB5C5E"/>
    <w:rsid w:val="00BB653F"/>
    <w:rsid w:val="00BC0AD7"/>
    <w:rsid w:val="00BC230B"/>
    <w:rsid w:val="00BC3F4A"/>
    <w:rsid w:val="00BD19BC"/>
    <w:rsid w:val="00BD3346"/>
    <w:rsid w:val="00BE0BDA"/>
    <w:rsid w:val="00BE31B6"/>
    <w:rsid w:val="00BE4363"/>
    <w:rsid w:val="00BE5D04"/>
    <w:rsid w:val="00BF0D3C"/>
    <w:rsid w:val="00C04F67"/>
    <w:rsid w:val="00C05CF3"/>
    <w:rsid w:val="00C10EBB"/>
    <w:rsid w:val="00C14622"/>
    <w:rsid w:val="00C15AF6"/>
    <w:rsid w:val="00C226E2"/>
    <w:rsid w:val="00C23A32"/>
    <w:rsid w:val="00C279D6"/>
    <w:rsid w:val="00C33835"/>
    <w:rsid w:val="00C42470"/>
    <w:rsid w:val="00C42E3D"/>
    <w:rsid w:val="00C434A3"/>
    <w:rsid w:val="00C44222"/>
    <w:rsid w:val="00C45C22"/>
    <w:rsid w:val="00C5482A"/>
    <w:rsid w:val="00C61304"/>
    <w:rsid w:val="00C63673"/>
    <w:rsid w:val="00C716D6"/>
    <w:rsid w:val="00C7189F"/>
    <w:rsid w:val="00C71EE6"/>
    <w:rsid w:val="00C84577"/>
    <w:rsid w:val="00C90219"/>
    <w:rsid w:val="00CA72E9"/>
    <w:rsid w:val="00CB40F3"/>
    <w:rsid w:val="00CC232C"/>
    <w:rsid w:val="00CD227D"/>
    <w:rsid w:val="00CD2E1C"/>
    <w:rsid w:val="00CE2722"/>
    <w:rsid w:val="00CE2AA4"/>
    <w:rsid w:val="00CE4BFA"/>
    <w:rsid w:val="00CF4B9D"/>
    <w:rsid w:val="00D10262"/>
    <w:rsid w:val="00D206D4"/>
    <w:rsid w:val="00D23768"/>
    <w:rsid w:val="00D474FE"/>
    <w:rsid w:val="00D573DD"/>
    <w:rsid w:val="00D6475D"/>
    <w:rsid w:val="00D6486D"/>
    <w:rsid w:val="00D65A82"/>
    <w:rsid w:val="00D7014E"/>
    <w:rsid w:val="00D7121A"/>
    <w:rsid w:val="00D74BAA"/>
    <w:rsid w:val="00D75B86"/>
    <w:rsid w:val="00D83C6D"/>
    <w:rsid w:val="00D9334E"/>
    <w:rsid w:val="00DA182A"/>
    <w:rsid w:val="00DA3EF5"/>
    <w:rsid w:val="00DA711B"/>
    <w:rsid w:val="00DB39D7"/>
    <w:rsid w:val="00DB6615"/>
    <w:rsid w:val="00DB75BF"/>
    <w:rsid w:val="00DC5DF1"/>
    <w:rsid w:val="00DE6647"/>
    <w:rsid w:val="00DF24F7"/>
    <w:rsid w:val="00E02ED1"/>
    <w:rsid w:val="00E05979"/>
    <w:rsid w:val="00E17A0E"/>
    <w:rsid w:val="00E20DFF"/>
    <w:rsid w:val="00E32BB8"/>
    <w:rsid w:val="00E339DD"/>
    <w:rsid w:val="00E3498F"/>
    <w:rsid w:val="00E353AC"/>
    <w:rsid w:val="00E3758B"/>
    <w:rsid w:val="00E403F9"/>
    <w:rsid w:val="00E42521"/>
    <w:rsid w:val="00E43D0B"/>
    <w:rsid w:val="00E5406D"/>
    <w:rsid w:val="00E54677"/>
    <w:rsid w:val="00E669E6"/>
    <w:rsid w:val="00E72C8D"/>
    <w:rsid w:val="00E93452"/>
    <w:rsid w:val="00E94AAB"/>
    <w:rsid w:val="00EA591B"/>
    <w:rsid w:val="00EB0325"/>
    <w:rsid w:val="00EB10B8"/>
    <w:rsid w:val="00EB40FE"/>
    <w:rsid w:val="00EB4A81"/>
    <w:rsid w:val="00EB58FB"/>
    <w:rsid w:val="00EC1EF4"/>
    <w:rsid w:val="00EC1F58"/>
    <w:rsid w:val="00EC4642"/>
    <w:rsid w:val="00EC4B3B"/>
    <w:rsid w:val="00ED2EED"/>
    <w:rsid w:val="00ED479D"/>
    <w:rsid w:val="00ED7F3B"/>
    <w:rsid w:val="00EE63BC"/>
    <w:rsid w:val="00EF1CD3"/>
    <w:rsid w:val="00EF1D5D"/>
    <w:rsid w:val="00EF5876"/>
    <w:rsid w:val="00F05975"/>
    <w:rsid w:val="00F06CB9"/>
    <w:rsid w:val="00F10E15"/>
    <w:rsid w:val="00F10F1F"/>
    <w:rsid w:val="00F24698"/>
    <w:rsid w:val="00F26648"/>
    <w:rsid w:val="00F35EF4"/>
    <w:rsid w:val="00F370EC"/>
    <w:rsid w:val="00F449F6"/>
    <w:rsid w:val="00F47455"/>
    <w:rsid w:val="00F5757C"/>
    <w:rsid w:val="00F62042"/>
    <w:rsid w:val="00F67C8B"/>
    <w:rsid w:val="00F75EAB"/>
    <w:rsid w:val="00F811D6"/>
    <w:rsid w:val="00F8348C"/>
    <w:rsid w:val="00F91A45"/>
    <w:rsid w:val="00F9642C"/>
    <w:rsid w:val="00F97340"/>
    <w:rsid w:val="00FA13C5"/>
    <w:rsid w:val="00FA7F03"/>
    <w:rsid w:val="00FB610D"/>
    <w:rsid w:val="00FC0BCB"/>
    <w:rsid w:val="00FC6CD8"/>
    <w:rsid w:val="00FD3103"/>
    <w:rsid w:val="00FD4AAB"/>
    <w:rsid w:val="00FE03DB"/>
    <w:rsid w:val="00FE5F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593">
      <w:bodyDiv w:val="1"/>
      <w:marLeft w:val="0"/>
      <w:marRight w:val="0"/>
      <w:marTop w:val="0"/>
      <w:marBottom w:val="0"/>
      <w:divBdr>
        <w:top w:val="none" w:sz="0" w:space="0" w:color="auto"/>
        <w:left w:val="none" w:sz="0" w:space="0" w:color="auto"/>
        <w:bottom w:val="none" w:sz="0" w:space="0" w:color="auto"/>
        <w:right w:val="none" w:sz="0" w:space="0" w:color="auto"/>
      </w:divBdr>
    </w:div>
    <w:div w:id="25299457">
      <w:bodyDiv w:val="1"/>
      <w:marLeft w:val="0"/>
      <w:marRight w:val="0"/>
      <w:marTop w:val="0"/>
      <w:marBottom w:val="0"/>
      <w:divBdr>
        <w:top w:val="none" w:sz="0" w:space="0" w:color="auto"/>
        <w:left w:val="none" w:sz="0" w:space="0" w:color="auto"/>
        <w:bottom w:val="none" w:sz="0" w:space="0" w:color="auto"/>
        <w:right w:val="none" w:sz="0" w:space="0" w:color="auto"/>
      </w:divBdr>
    </w:div>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249121942">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871573560">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046221236">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472749293">
      <w:bodyDiv w:val="1"/>
      <w:marLeft w:val="0"/>
      <w:marRight w:val="0"/>
      <w:marTop w:val="0"/>
      <w:marBottom w:val="0"/>
      <w:divBdr>
        <w:top w:val="none" w:sz="0" w:space="0" w:color="auto"/>
        <w:left w:val="none" w:sz="0" w:space="0" w:color="auto"/>
        <w:bottom w:val="none" w:sz="0" w:space="0" w:color="auto"/>
        <w:right w:val="none" w:sz="0" w:space="0" w:color="auto"/>
      </w:divBdr>
    </w:div>
    <w:div w:id="1714622328">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00059917">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7" Type="http://schemas.microsoft.com/office/2011/relationships/people" Target="people.xml"/><Relationship Id="rId18" Type="http://schemas.microsoft.com/office/2011/relationships/commentsExtended" Target="commentsExtended.xml"/><Relationship Id="rId19"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3037</Words>
  <Characters>17317</Characters>
  <Application>Microsoft Macintosh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9</cp:revision>
  <dcterms:created xsi:type="dcterms:W3CDTF">2019-08-01T05:47:00Z</dcterms:created>
  <dcterms:modified xsi:type="dcterms:W3CDTF">2019-08-01T19:16:00Z</dcterms:modified>
</cp:coreProperties>
</file>